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B0B" w:rsidRPr="00D57B0B" w:rsidRDefault="004A0B92" w:rsidP="00D57B0B">
      <w:pPr>
        <w:pStyle w:val="Nadpis1"/>
        <w:spacing w:after="120"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r w:rsidR="003B3490">
        <w:rPr>
          <w:sz w:val="30"/>
          <w:szCs w:val="30"/>
        </w:rPr>
        <w:t>Po</w:t>
      </w:r>
      <w:r w:rsidR="009879AA">
        <w:rPr>
          <w:sz w:val="30"/>
          <w:szCs w:val="30"/>
        </w:rPr>
        <w:t>užívání vybraných informačních systémů</w:t>
      </w:r>
      <w:r w:rsidR="007739E2">
        <w:rPr>
          <w:sz w:val="30"/>
          <w:szCs w:val="30"/>
        </w:rPr>
        <w:t xml:space="preserve"> </w:t>
      </w:r>
    </w:p>
    <w:p w:rsidR="00410825" w:rsidRPr="00410825" w:rsidRDefault="00410825" w:rsidP="00410825">
      <w:pPr>
        <w:autoSpaceDE w:val="0"/>
        <w:autoSpaceDN w:val="0"/>
        <w:adjustRightInd w:val="0"/>
        <w:spacing w:after="80" w:line="264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Firemní informační systémy a aplikace, které podporují agendy a procesy v oblastech finančního řízení, řízení lidských zdrojů, výroby, skladového hospodářství, obsluhy dodavatelského řetězce nebo systémy podporující budování prospěšných vztahů se zákazníky slouží k efektivnímu rozhodování na základě přesnějších informací a dat. Mají nejrůznější podoby a jsou podporovány nejrůznějšími technologiemi. Spolu s postupným budováním firemní ICT infrastruktury, nasazováním </w:t>
      </w:r>
      <w:r w:rsidR="00C55818">
        <w:rPr>
          <w:rFonts w:ascii="Arial" w:hAnsi="Arial" w:cs="Arial"/>
          <w:i/>
          <w:sz w:val="20"/>
          <w:szCs w:val="20"/>
        </w:rPr>
        <w:t>ekonomických a provozních informačních systémů a jejich automatizovaným propojením umožňují rychlé a přesné rozhodování v reálném čase</w:t>
      </w:r>
      <w:r>
        <w:rPr>
          <w:rFonts w:ascii="Arial" w:hAnsi="Arial" w:cs="Arial"/>
          <w:i/>
          <w:sz w:val="20"/>
          <w:szCs w:val="20"/>
        </w:rPr>
        <w:t>.</w:t>
      </w:r>
    </w:p>
    <w:p w:rsidR="00D57B0B" w:rsidRPr="00D57B0B" w:rsidRDefault="00D57B0B" w:rsidP="00D57B0B">
      <w:pPr>
        <w:pStyle w:val="Nadpis2"/>
        <w:spacing w:before="120" w:after="120" w:line="240" w:lineRule="auto"/>
        <w:rPr>
          <w:sz w:val="24"/>
          <w:szCs w:val="24"/>
        </w:rPr>
      </w:pPr>
      <w:r w:rsidRPr="00D57B0B">
        <w:rPr>
          <w:sz w:val="24"/>
          <w:szCs w:val="24"/>
        </w:rPr>
        <w:t>Hlavní zjištění</w:t>
      </w:r>
    </w:p>
    <w:p w:rsidR="00386C64" w:rsidRDefault="003A22B3" w:rsidP="00D57B0B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Systém</w:t>
      </w:r>
      <w:r w:rsidR="00D57B0B" w:rsidRPr="00EF574F">
        <w:rPr>
          <w:rFonts w:ascii="Arial" w:hAnsi="Arial" w:cs="Arial"/>
          <w:sz w:val="20"/>
        </w:rPr>
        <w:t xml:space="preserve"> </w:t>
      </w:r>
      <w:r w:rsidR="00D57B0B" w:rsidRPr="00B85CE2">
        <w:rPr>
          <w:rFonts w:ascii="Arial" w:hAnsi="Arial" w:cs="Arial"/>
          <w:b/>
          <w:sz w:val="20"/>
        </w:rPr>
        <w:t>ERP</w:t>
      </w:r>
      <w:r w:rsidR="00D57B0B" w:rsidRPr="00EF574F">
        <w:rPr>
          <w:rFonts w:ascii="Arial" w:hAnsi="Arial" w:cs="Arial"/>
          <w:sz w:val="20"/>
        </w:rPr>
        <w:t xml:space="preserve"> </w:t>
      </w:r>
      <w:r w:rsidR="00D47A45" w:rsidRPr="00EF574F">
        <w:rPr>
          <w:rFonts w:ascii="Arial" w:hAnsi="Arial" w:cs="Arial"/>
          <w:sz w:val="20"/>
        </w:rPr>
        <w:t>určen</w:t>
      </w:r>
      <w:r>
        <w:rPr>
          <w:rFonts w:ascii="Arial" w:hAnsi="Arial" w:cs="Arial"/>
          <w:sz w:val="20"/>
        </w:rPr>
        <w:t>ý</w:t>
      </w:r>
      <w:r w:rsidR="00D47A45" w:rsidRPr="00EF574F">
        <w:rPr>
          <w:rFonts w:ascii="Arial" w:hAnsi="Arial" w:cs="Arial"/>
          <w:sz w:val="20"/>
        </w:rPr>
        <w:t xml:space="preserve"> ke</w:t>
      </w:r>
      <w:r w:rsidR="00D57B0B" w:rsidRPr="00EF574F">
        <w:rPr>
          <w:rFonts w:ascii="Arial" w:hAnsi="Arial" w:cs="Arial"/>
          <w:sz w:val="20"/>
        </w:rPr>
        <w:t xml:space="preserve"> sdílení informací mezi různými </w:t>
      </w:r>
      <w:r w:rsidR="00C63577" w:rsidRPr="00EF574F">
        <w:rPr>
          <w:rFonts w:ascii="Arial" w:hAnsi="Arial" w:cs="Arial"/>
          <w:sz w:val="20"/>
        </w:rPr>
        <w:t>produkčními</w:t>
      </w:r>
      <w:r w:rsidR="00D57B0B" w:rsidRPr="00EF574F">
        <w:rPr>
          <w:rFonts w:ascii="Arial" w:hAnsi="Arial" w:cs="Arial"/>
          <w:sz w:val="20"/>
        </w:rPr>
        <w:t xml:space="preserve"> oblastmi</w:t>
      </w:r>
      <w:r w:rsidR="00D47A45" w:rsidRPr="00EF574F">
        <w:rPr>
          <w:rFonts w:ascii="Arial" w:hAnsi="Arial" w:cs="Arial"/>
          <w:sz w:val="20"/>
        </w:rPr>
        <w:t xml:space="preserve"> </w:t>
      </w:r>
      <w:r w:rsidR="00D57B0B" w:rsidRPr="00EF574F">
        <w:rPr>
          <w:rFonts w:ascii="Arial" w:hAnsi="Arial" w:cs="Arial"/>
          <w:sz w:val="20"/>
        </w:rPr>
        <w:t>používalo v</w:t>
      </w:r>
      <w:r>
        <w:rPr>
          <w:rFonts w:ascii="Arial" w:hAnsi="Arial" w:cs="Arial"/>
          <w:sz w:val="20"/>
        </w:rPr>
        <w:t> roce 2019</w:t>
      </w:r>
      <w:r w:rsidR="00D57B0B" w:rsidRPr="00EF574F">
        <w:rPr>
          <w:rFonts w:ascii="Arial" w:hAnsi="Arial" w:cs="Arial"/>
          <w:sz w:val="20"/>
        </w:rPr>
        <w:t xml:space="preserve"> v České republice </w:t>
      </w:r>
      <w:r>
        <w:rPr>
          <w:rFonts w:ascii="Arial" w:hAnsi="Arial" w:cs="Arial"/>
          <w:sz w:val="20"/>
        </w:rPr>
        <w:t>3</w:t>
      </w:r>
      <w:r w:rsidR="008B0D70" w:rsidRPr="00EF574F">
        <w:rPr>
          <w:rFonts w:ascii="Arial" w:hAnsi="Arial" w:cs="Arial"/>
          <w:sz w:val="20"/>
        </w:rPr>
        <w:t>8</w:t>
      </w:r>
      <w:r w:rsidR="00D57B0B" w:rsidRPr="00EF574F">
        <w:rPr>
          <w:rFonts w:ascii="Arial" w:hAnsi="Arial" w:cs="Arial"/>
          <w:sz w:val="20"/>
        </w:rPr>
        <w:t xml:space="preserve"> % </w:t>
      </w:r>
      <w:r w:rsidR="001F53D8" w:rsidRPr="00EF574F">
        <w:rPr>
          <w:rFonts w:ascii="Arial" w:hAnsi="Arial" w:cs="Arial"/>
          <w:sz w:val="20"/>
        </w:rPr>
        <w:t>ekonomických subjektů s více než 10 zaměstnanci.</w:t>
      </w:r>
      <w:r w:rsidR="00EF574F" w:rsidRPr="00EF574F">
        <w:rPr>
          <w:rFonts w:ascii="Arial" w:hAnsi="Arial" w:cs="Arial"/>
          <w:sz w:val="20"/>
        </w:rPr>
        <w:t xml:space="preserve"> Tento informační systém</w:t>
      </w:r>
      <w:r w:rsidR="00D57B0B" w:rsidRPr="00EF574F">
        <w:rPr>
          <w:rFonts w:ascii="Arial" w:hAnsi="Arial" w:cs="Arial"/>
          <w:sz w:val="20"/>
        </w:rPr>
        <w:t xml:space="preserve"> </w:t>
      </w:r>
      <w:r w:rsidR="00EF574F" w:rsidRPr="00EF574F">
        <w:rPr>
          <w:rFonts w:ascii="Arial" w:hAnsi="Arial" w:cs="Arial"/>
          <w:sz w:val="20"/>
        </w:rPr>
        <w:t>využíva</w:t>
      </w:r>
      <w:r w:rsidR="009978D6">
        <w:rPr>
          <w:rFonts w:ascii="Arial" w:hAnsi="Arial" w:cs="Arial"/>
          <w:sz w:val="20"/>
        </w:rPr>
        <w:t>jí</w:t>
      </w:r>
      <w:r w:rsidR="00EF574F" w:rsidRPr="00EF574F">
        <w:rPr>
          <w:rFonts w:ascii="Arial" w:hAnsi="Arial" w:cs="Arial"/>
          <w:sz w:val="20"/>
        </w:rPr>
        <w:t xml:space="preserve"> výrazně častěji velké firmy</w:t>
      </w:r>
      <w:r w:rsidR="00EF574F">
        <w:rPr>
          <w:rFonts w:ascii="Arial" w:hAnsi="Arial" w:cs="Arial"/>
          <w:sz w:val="20"/>
        </w:rPr>
        <w:t xml:space="preserve"> než malé </w:t>
      </w:r>
      <w:r w:rsidR="00EF574F" w:rsidRPr="00EF574F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8</w:t>
      </w:r>
      <w:r w:rsidR="00EF574F">
        <w:rPr>
          <w:rFonts w:ascii="Arial" w:hAnsi="Arial" w:cs="Arial"/>
          <w:sz w:val="20"/>
        </w:rPr>
        <w:t>7</w:t>
      </w:r>
      <w:r w:rsidR="00964953">
        <w:rPr>
          <w:rFonts w:ascii="Arial" w:hAnsi="Arial" w:cs="Arial"/>
          <w:sz w:val="20"/>
        </w:rPr>
        <w:t> </w:t>
      </w:r>
      <w:r w:rsidR="00EF574F">
        <w:rPr>
          <w:rFonts w:ascii="Arial" w:hAnsi="Arial" w:cs="Arial"/>
          <w:sz w:val="20"/>
        </w:rPr>
        <w:t xml:space="preserve">% velkých, </w:t>
      </w:r>
      <w:r>
        <w:rPr>
          <w:rFonts w:ascii="Arial" w:hAnsi="Arial" w:cs="Arial"/>
          <w:sz w:val="20"/>
        </w:rPr>
        <w:t>29</w:t>
      </w:r>
      <w:r w:rsidR="00964953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%</w:t>
      </w:r>
      <w:r w:rsidR="00EF574F">
        <w:rPr>
          <w:rFonts w:ascii="Arial" w:hAnsi="Arial" w:cs="Arial"/>
          <w:sz w:val="20"/>
        </w:rPr>
        <w:t xml:space="preserve"> malých).</w:t>
      </w:r>
      <w:r w:rsidR="00386C64">
        <w:rPr>
          <w:rFonts w:ascii="Arial" w:hAnsi="Arial" w:cs="Arial"/>
          <w:sz w:val="20"/>
        </w:rPr>
        <w:t xml:space="preserve"> Za pozornost stojí nárůst využívání ERP systému. Za posledních 9 let se podíl podniků používajících tento systém </w:t>
      </w:r>
      <w:r w:rsidR="00386C64" w:rsidRPr="00386C64">
        <w:rPr>
          <w:rFonts w:ascii="Arial" w:hAnsi="Arial" w:cs="Arial"/>
          <w:b/>
          <w:sz w:val="20"/>
        </w:rPr>
        <w:t>zvýšil 1,5krát</w:t>
      </w:r>
      <w:r w:rsidR="00964953">
        <w:rPr>
          <w:rFonts w:ascii="Arial" w:hAnsi="Arial" w:cs="Arial"/>
          <w:b/>
          <w:sz w:val="20"/>
        </w:rPr>
        <w:t>.</w:t>
      </w:r>
    </w:p>
    <w:p w:rsidR="00EF574F" w:rsidRDefault="003A22B3" w:rsidP="00D57B0B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Systém ERP se používá pro automatizování podnikových procesů, jeho využití je typické ve výrobě, logistice, nákupu, skladových systémech, distribuci, fakturaci </w:t>
      </w:r>
      <w:r w:rsidR="00386C64">
        <w:rPr>
          <w:rFonts w:ascii="Arial" w:hAnsi="Arial" w:cs="Arial"/>
          <w:sz w:val="20"/>
        </w:rPr>
        <w:t>nebo</w:t>
      </w:r>
      <w:r>
        <w:rPr>
          <w:rFonts w:ascii="Arial" w:hAnsi="Arial" w:cs="Arial"/>
          <w:sz w:val="20"/>
        </w:rPr>
        <w:t xml:space="preserve"> </w:t>
      </w:r>
      <w:r w:rsidR="00DC224D">
        <w:rPr>
          <w:rFonts w:ascii="Arial" w:hAnsi="Arial" w:cs="Arial"/>
          <w:sz w:val="20"/>
        </w:rPr>
        <w:t xml:space="preserve">v </w:t>
      </w:r>
      <w:r>
        <w:rPr>
          <w:rFonts w:ascii="Arial" w:hAnsi="Arial" w:cs="Arial"/>
          <w:sz w:val="20"/>
        </w:rPr>
        <w:t>účetnictví. Není proto překvapením, že</w:t>
      </w:r>
      <w:r w:rsidR="007D0FE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ERP systém</w:t>
      </w:r>
      <w:r w:rsidR="00386C64" w:rsidRPr="00386C64">
        <w:rPr>
          <w:rFonts w:ascii="Arial" w:hAnsi="Arial" w:cs="Arial"/>
          <w:sz w:val="20"/>
        </w:rPr>
        <w:t xml:space="preserve"> </w:t>
      </w:r>
      <w:r w:rsidR="00386C64">
        <w:rPr>
          <w:rFonts w:ascii="Arial" w:hAnsi="Arial" w:cs="Arial"/>
          <w:sz w:val="20"/>
        </w:rPr>
        <w:t>hojně</w:t>
      </w:r>
      <w:r>
        <w:rPr>
          <w:rFonts w:ascii="Arial" w:hAnsi="Arial" w:cs="Arial"/>
          <w:sz w:val="20"/>
        </w:rPr>
        <w:t xml:space="preserve"> </w:t>
      </w:r>
      <w:r w:rsidR="007D0FE1">
        <w:rPr>
          <w:rFonts w:ascii="Arial" w:hAnsi="Arial" w:cs="Arial"/>
          <w:sz w:val="20"/>
        </w:rPr>
        <w:t xml:space="preserve">používají firmy </w:t>
      </w:r>
      <w:r w:rsidR="00386C64">
        <w:rPr>
          <w:rFonts w:ascii="Arial" w:hAnsi="Arial" w:cs="Arial"/>
          <w:sz w:val="20"/>
        </w:rPr>
        <w:t>působící ve vybraných odvětvích zpracovatelského průmyslu – v roce 2019 jej v ČR používalo více než 60</w:t>
      </w:r>
      <w:r w:rsidR="005B1B2F">
        <w:rPr>
          <w:rFonts w:ascii="Arial" w:hAnsi="Arial" w:cs="Arial"/>
          <w:sz w:val="20"/>
        </w:rPr>
        <w:t> </w:t>
      </w:r>
      <w:r w:rsidR="00386C64">
        <w:rPr>
          <w:rFonts w:ascii="Arial" w:hAnsi="Arial" w:cs="Arial"/>
          <w:sz w:val="20"/>
        </w:rPr>
        <w:t>% subjektů zabývajících se výrobou automobilů či jiných dopravních prostředků, dále pak dále pak firmy působící v odvětví elektrotechnického a strojírenského průmyslu nebo chemický a farmaceutický průmysl či gumárenský a plastový průmysl.</w:t>
      </w:r>
      <w:r w:rsidR="00E63716">
        <w:rPr>
          <w:rFonts w:ascii="Arial" w:hAnsi="Arial" w:cs="Arial"/>
          <w:sz w:val="20"/>
        </w:rPr>
        <w:t xml:space="preserve"> Kromě průmyslových odvětví je tento systém využíván více než polovinou subjektů působících ve velkoobchod</w:t>
      </w:r>
      <w:r w:rsidR="00DC224D">
        <w:rPr>
          <w:rFonts w:ascii="Arial" w:hAnsi="Arial" w:cs="Arial"/>
          <w:sz w:val="20"/>
        </w:rPr>
        <w:t>ě</w:t>
      </w:r>
      <w:r w:rsidR="00E63716">
        <w:rPr>
          <w:rFonts w:ascii="Arial" w:hAnsi="Arial" w:cs="Arial"/>
          <w:sz w:val="20"/>
        </w:rPr>
        <w:t>. Nejméně jej naopak využívají v odvětví stravování a pohostinství nebo ve stavebnictví.</w:t>
      </w:r>
    </w:p>
    <w:p w:rsidR="00E63716" w:rsidRDefault="00E63716" w:rsidP="00D57B0B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sz w:val="20"/>
        </w:rPr>
      </w:pPr>
      <w:r w:rsidRPr="00E63716">
        <w:rPr>
          <w:rFonts w:ascii="Arial" w:hAnsi="Arial" w:cs="Arial"/>
          <w:sz w:val="20"/>
        </w:rPr>
        <w:t>Systém</w:t>
      </w:r>
      <w:r>
        <w:rPr>
          <w:rFonts w:ascii="Arial" w:hAnsi="Arial" w:cs="Arial"/>
          <w:b/>
          <w:sz w:val="20"/>
        </w:rPr>
        <w:t xml:space="preserve"> </w:t>
      </w:r>
      <w:r w:rsidR="00785876" w:rsidRPr="004F3DC3">
        <w:rPr>
          <w:rFonts w:ascii="Arial" w:hAnsi="Arial" w:cs="Arial"/>
          <w:b/>
          <w:sz w:val="20"/>
        </w:rPr>
        <w:t>CRM</w:t>
      </w:r>
      <w:r w:rsidR="001F53D8" w:rsidRPr="00EF574F">
        <w:rPr>
          <w:rFonts w:ascii="Arial" w:hAnsi="Arial" w:cs="Arial"/>
          <w:sz w:val="20"/>
        </w:rPr>
        <w:t>,</w:t>
      </w:r>
      <w:r w:rsidR="00D47A45" w:rsidRPr="00EF574F">
        <w:rPr>
          <w:rFonts w:ascii="Arial" w:hAnsi="Arial" w:cs="Arial"/>
          <w:sz w:val="20"/>
        </w:rPr>
        <w:t xml:space="preserve"> </w:t>
      </w:r>
      <w:r w:rsidR="001F53D8" w:rsidRPr="00EF574F">
        <w:rPr>
          <w:rFonts w:ascii="Arial" w:hAnsi="Arial" w:cs="Arial"/>
          <w:sz w:val="20"/>
        </w:rPr>
        <w:t>sloužící především</w:t>
      </w:r>
      <w:r w:rsidR="00D57B0B" w:rsidRPr="00EF574F">
        <w:rPr>
          <w:rFonts w:ascii="Arial" w:hAnsi="Arial" w:cs="Arial"/>
          <w:sz w:val="20"/>
        </w:rPr>
        <w:t xml:space="preserve"> pro </w:t>
      </w:r>
      <w:r w:rsidR="001F53D8" w:rsidRPr="00B85CE2">
        <w:rPr>
          <w:rFonts w:ascii="Arial" w:hAnsi="Arial" w:cs="Arial"/>
          <w:b/>
          <w:sz w:val="20"/>
        </w:rPr>
        <w:t xml:space="preserve">sběr a vyhodnocování </w:t>
      </w:r>
      <w:r w:rsidR="00D57B0B" w:rsidRPr="00B85CE2">
        <w:rPr>
          <w:rFonts w:ascii="Arial" w:hAnsi="Arial" w:cs="Arial"/>
          <w:b/>
          <w:sz w:val="20"/>
        </w:rPr>
        <w:t>informací o</w:t>
      </w:r>
      <w:r w:rsidR="001F53D8" w:rsidRPr="00B85CE2">
        <w:rPr>
          <w:rFonts w:ascii="Arial" w:hAnsi="Arial" w:cs="Arial"/>
          <w:b/>
          <w:sz w:val="20"/>
        </w:rPr>
        <w:t xml:space="preserve"> </w:t>
      </w:r>
      <w:r w:rsidR="00D57B0B" w:rsidRPr="00B85CE2">
        <w:rPr>
          <w:rFonts w:ascii="Arial" w:hAnsi="Arial" w:cs="Arial"/>
          <w:b/>
          <w:sz w:val="20"/>
        </w:rPr>
        <w:t>zákaznících</w:t>
      </w:r>
      <w:r w:rsidR="001F53D8" w:rsidRPr="00EF574F">
        <w:rPr>
          <w:rFonts w:ascii="Arial" w:hAnsi="Arial" w:cs="Arial"/>
          <w:sz w:val="20"/>
        </w:rPr>
        <w:t xml:space="preserve">, </w:t>
      </w:r>
      <w:r w:rsidR="00E76C47" w:rsidRPr="00EF574F">
        <w:rPr>
          <w:rFonts w:ascii="Arial" w:hAnsi="Arial" w:cs="Arial"/>
          <w:sz w:val="20"/>
        </w:rPr>
        <w:t>využíval</w:t>
      </w:r>
      <w:r>
        <w:rPr>
          <w:rFonts w:ascii="Arial" w:hAnsi="Arial" w:cs="Arial"/>
          <w:sz w:val="20"/>
        </w:rPr>
        <w:t>a</w:t>
      </w:r>
      <w:r w:rsidR="00D57B0B" w:rsidRPr="00EF574F">
        <w:rPr>
          <w:rFonts w:ascii="Arial" w:hAnsi="Arial" w:cs="Arial"/>
          <w:sz w:val="20"/>
        </w:rPr>
        <w:t xml:space="preserve"> v</w:t>
      </w:r>
      <w:r>
        <w:rPr>
          <w:rFonts w:ascii="Arial" w:hAnsi="Arial" w:cs="Arial"/>
          <w:sz w:val="20"/>
        </w:rPr>
        <w:t> </w:t>
      </w:r>
      <w:r w:rsidR="00D57B0B" w:rsidRPr="00EF574F">
        <w:rPr>
          <w:rFonts w:ascii="Arial" w:hAnsi="Arial" w:cs="Arial"/>
          <w:sz w:val="20"/>
        </w:rPr>
        <w:t>roce</w:t>
      </w:r>
      <w:r>
        <w:rPr>
          <w:rFonts w:ascii="Arial" w:hAnsi="Arial" w:cs="Arial"/>
          <w:sz w:val="20"/>
        </w:rPr>
        <w:t xml:space="preserve"> 2019</w:t>
      </w:r>
      <w:r w:rsidR="00E76C47" w:rsidRPr="00EF574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čtvrtina</w:t>
      </w:r>
      <w:r w:rsidR="00D57B0B" w:rsidRPr="00EF574F">
        <w:rPr>
          <w:rFonts w:ascii="Arial" w:hAnsi="Arial" w:cs="Arial"/>
          <w:sz w:val="20"/>
        </w:rPr>
        <w:t xml:space="preserve"> podniků.</w:t>
      </w:r>
      <w:r w:rsidR="00B574B1" w:rsidRPr="00EF574F">
        <w:rPr>
          <w:rFonts w:ascii="Arial" w:hAnsi="Arial" w:cs="Arial"/>
          <w:sz w:val="20"/>
        </w:rPr>
        <w:t xml:space="preserve"> </w:t>
      </w:r>
      <w:r w:rsidR="00EF574F">
        <w:rPr>
          <w:rFonts w:ascii="Arial" w:hAnsi="Arial" w:cs="Arial"/>
          <w:sz w:val="20"/>
        </w:rPr>
        <w:t xml:space="preserve">Stejně jako v případě systému ERP </w:t>
      </w:r>
      <w:r w:rsidR="00B574B1" w:rsidRPr="00EF574F">
        <w:rPr>
          <w:rFonts w:ascii="Arial" w:hAnsi="Arial" w:cs="Arial"/>
          <w:sz w:val="20"/>
        </w:rPr>
        <w:t>využívají</w:t>
      </w:r>
      <w:r w:rsidR="00EF574F">
        <w:rPr>
          <w:rFonts w:ascii="Arial" w:hAnsi="Arial" w:cs="Arial"/>
          <w:sz w:val="20"/>
        </w:rPr>
        <w:t xml:space="preserve"> i CRM</w:t>
      </w:r>
      <w:r w:rsidR="00B574B1" w:rsidRPr="00EF574F">
        <w:rPr>
          <w:rFonts w:ascii="Arial" w:hAnsi="Arial" w:cs="Arial"/>
          <w:sz w:val="20"/>
        </w:rPr>
        <w:t xml:space="preserve"> výrazně častěji velké </w:t>
      </w:r>
      <w:r w:rsidR="001F53D8" w:rsidRPr="00EF574F">
        <w:rPr>
          <w:rFonts w:ascii="Arial" w:hAnsi="Arial" w:cs="Arial"/>
          <w:sz w:val="20"/>
        </w:rPr>
        <w:t>firmy</w:t>
      </w:r>
      <w:r w:rsidR="00EF574F">
        <w:rPr>
          <w:rFonts w:ascii="Arial" w:hAnsi="Arial" w:cs="Arial"/>
          <w:sz w:val="20"/>
        </w:rPr>
        <w:t xml:space="preserve"> než malé</w:t>
      </w:r>
      <w:r w:rsidR="00B574B1" w:rsidRPr="00EF574F">
        <w:rPr>
          <w:rFonts w:ascii="Arial" w:hAnsi="Arial" w:cs="Arial"/>
          <w:sz w:val="20"/>
        </w:rPr>
        <w:t xml:space="preserve"> (</w:t>
      </w:r>
      <w:r w:rsidR="001F53D8" w:rsidRPr="00EF574F">
        <w:rPr>
          <w:rFonts w:ascii="Arial" w:hAnsi="Arial" w:cs="Arial"/>
          <w:sz w:val="20"/>
        </w:rPr>
        <w:t xml:space="preserve">více než </w:t>
      </w:r>
      <w:r>
        <w:rPr>
          <w:rFonts w:ascii="Arial" w:hAnsi="Arial" w:cs="Arial"/>
          <w:sz w:val="20"/>
        </w:rPr>
        <w:t>polovina</w:t>
      </w:r>
      <w:r w:rsidR="00B574B1" w:rsidRPr="00EF574F">
        <w:rPr>
          <w:rFonts w:ascii="Arial" w:hAnsi="Arial" w:cs="Arial"/>
          <w:sz w:val="20"/>
        </w:rPr>
        <w:t xml:space="preserve"> </w:t>
      </w:r>
      <w:r w:rsidR="00EF574F">
        <w:rPr>
          <w:rFonts w:ascii="Arial" w:hAnsi="Arial" w:cs="Arial"/>
          <w:sz w:val="20"/>
        </w:rPr>
        <w:t xml:space="preserve">velkých, </w:t>
      </w:r>
      <w:r>
        <w:rPr>
          <w:rFonts w:ascii="Arial" w:hAnsi="Arial" w:cs="Arial"/>
          <w:sz w:val="20"/>
        </w:rPr>
        <w:t>pětina</w:t>
      </w:r>
      <w:r w:rsidR="00EF574F">
        <w:rPr>
          <w:rFonts w:ascii="Arial" w:hAnsi="Arial" w:cs="Arial"/>
          <w:sz w:val="20"/>
        </w:rPr>
        <w:t xml:space="preserve"> malých)</w:t>
      </w:r>
      <w:r w:rsidR="00E76C47" w:rsidRPr="00EF574F">
        <w:rPr>
          <w:rFonts w:ascii="Arial" w:hAnsi="Arial" w:cs="Arial"/>
          <w:sz w:val="20"/>
        </w:rPr>
        <w:t>.</w:t>
      </w:r>
      <w:r w:rsidR="007D0FE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Využívání systému CRM je ve srovnání se systémem ERP stabilní a dlouhodobě se pohybuje kolem hranice 24</w:t>
      </w:r>
      <w:r w:rsidR="005B1B2F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%.</w:t>
      </w:r>
    </w:p>
    <w:p w:rsidR="00FF2E69" w:rsidRDefault="007D0FE1" w:rsidP="00D57B0B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Systém pro správu a využití</w:t>
      </w:r>
      <w:r w:rsidR="00E63716">
        <w:rPr>
          <w:rFonts w:ascii="Arial" w:hAnsi="Arial" w:cs="Arial"/>
          <w:sz w:val="20"/>
        </w:rPr>
        <w:t xml:space="preserve"> informací o zákaznících používají nejčastěji subjekty působící v sekci NACE J </w:t>
      </w:r>
      <w:r w:rsidR="00E63716" w:rsidRPr="00E63716">
        <w:rPr>
          <w:rFonts w:ascii="Arial" w:hAnsi="Arial" w:cs="Arial"/>
          <w:sz w:val="20"/>
        </w:rPr>
        <w:t>Informační a komunikační činnosti</w:t>
      </w:r>
      <w:r w:rsidR="00E63716">
        <w:rPr>
          <w:rFonts w:ascii="Arial" w:hAnsi="Arial" w:cs="Arial"/>
          <w:sz w:val="20"/>
        </w:rPr>
        <w:t>, dále pak cestovní agentury</w:t>
      </w:r>
      <w:r w:rsidR="00A41A3C">
        <w:rPr>
          <w:rFonts w:ascii="Arial" w:hAnsi="Arial" w:cs="Arial"/>
          <w:sz w:val="20"/>
        </w:rPr>
        <w:t>/</w:t>
      </w:r>
      <w:r w:rsidR="00E63716">
        <w:rPr>
          <w:rFonts w:ascii="Arial" w:hAnsi="Arial" w:cs="Arial"/>
          <w:sz w:val="20"/>
        </w:rPr>
        <w:t>kanceláře nebo velkoobchod</w:t>
      </w:r>
      <w:r w:rsidR="00A41A3C">
        <w:rPr>
          <w:rFonts w:ascii="Arial" w:hAnsi="Arial" w:cs="Arial"/>
          <w:sz w:val="20"/>
        </w:rPr>
        <w:t>y</w:t>
      </w:r>
      <w:r>
        <w:rPr>
          <w:rFonts w:ascii="Arial" w:hAnsi="Arial" w:cs="Arial"/>
          <w:sz w:val="20"/>
        </w:rPr>
        <w:t>.</w:t>
      </w:r>
    </w:p>
    <w:p w:rsidR="00171FB6" w:rsidRDefault="00171FB6" w:rsidP="00171FB6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sz w:val="20"/>
        </w:rPr>
      </w:pPr>
      <w:r w:rsidRPr="00171FB6">
        <w:rPr>
          <w:rFonts w:ascii="Arial" w:hAnsi="Arial" w:cs="Arial"/>
          <w:sz w:val="20"/>
        </w:rPr>
        <w:t>Bezmála pětina firem (1</w:t>
      </w:r>
      <w:r w:rsidR="00CF30C7">
        <w:rPr>
          <w:rFonts w:ascii="Arial" w:hAnsi="Arial" w:cs="Arial"/>
          <w:sz w:val="20"/>
        </w:rPr>
        <w:t>9</w:t>
      </w:r>
      <w:r w:rsidR="005B1B2F">
        <w:rPr>
          <w:rFonts w:ascii="Arial" w:hAnsi="Arial" w:cs="Arial"/>
          <w:sz w:val="20"/>
        </w:rPr>
        <w:t> </w:t>
      </w:r>
      <w:r w:rsidRPr="00171FB6">
        <w:rPr>
          <w:rFonts w:ascii="Arial" w:hAnsi="Arial" w:cs="Arial"/>
          <w:sz w:val="20"/>
        </w:rPr>
        <w:t>%) využívá systém CRM k </w:t>
      </w:r>
      <w:r w:rsidRPr="00CF30C7">
        <w:rPr>
          <w:rFonts w:ascii="Arial" w:hAnsi="Arial" w:cs="Arial"/>
          <w:b/>
          <w:sz w:val="20"/>
        </w:rPr>
        <w:t>získávání a</w:t>
      </w:r>
      <w:r w:rsidR="00CF30C7">
        <w:rPr>
          <w:rFonts w:ascii="Arial" w:hAnsi="Arial" w:cs="Arial"/>
          <w:b/>
          <w:sz w:val="20"/>
        </w:rPr>
        <w:t xml:space="preserve"> dalšímu</w:t>
      </w:r>
      <w:r w:rsidRPr="00B85CE2">
        <w:rPr>
          <w:rFonts w:ascii="Arial" w:hAnsi="Arial" w:cs="Arial"/>
          <w:b/>
          <w:sz w:val="20"/>
        </w:rPr>
        <w:t xml:space="preserve"> zpřístupňování informací</w:t>
      </w:r>
      <w:r w:rsidRPr="00171FB6">
        <w:rPr>
          <w:rFonts w:ascii="Arial" w:hAnsi="Arial" w:cs="Arial"/>
          <w:sz w:val="20"/>
        </w:rPr>
        <w:t xml:space="preserve"> </w:t>
      </w:r>
      <w:r w:rsidRPr="00CF30C7">
        <w:rPr>
          <w:rFonts w:ascii="Arial" w:hAnsi="Arial" w:cs="Arial"/>
          <w:b/>
          <w:sz w:val="20"/>
        </w:rPr>
        <w:t>o zákaznících</w:t>
      </w:r>
      <w:r w:rsidRPr="00171FB6">
        <w:rPr>
          <w:rFonts w:ascii="Arial" w:hAnsi="Arial" w:cs="Arial"/>
          <w:sz w:val="20"/>
        </w:rPr>
        <w:t xml:space="preserve"> pro ostatní </w:t>
      </w:r>
      <w:r w:rsidR="00CF30C7">
        <w:rPr>
          <w:rFonts w:ascii="Arial" w:hAnsi="Arial" w:cs="Arial"/>
          <w:sz w:val="20"/>
        </w:rPr>
        <w:t>oddělení</w:t>
      </w:r>
      <w:r w:rsidRPr="00171FB6">
        <w:rPr>
          <w:rFonts w:ascii="Arial" w:hAnsi="Arial" w:cs="Arial"/>
          <w:sz w:val="20"/>
        </w:rPr>
        <w:t xml:space="preserve"> firmy. Dalších 1</w:t>
      </w:r>
      <w:r w:rsidR="00CF30C7">
        <w:rPr>
          <w:rFonts w:ascii="Arial" w:hAnsi="Arial" w:cs="Arial"/>
          <w:sz w:val="20"/>
        </w:rPr>
        <w:t>5</w:t>
      </w:r>
      <w:r w:rsidR="005B1B2F">
        <w:rPr>
          <w:rFonts w:ascii="Arial" w:hAnsi="Arial" w:cs="Arial"/>
          <w:sz w:val="20"/>
        </w:rPr>
        <w:t> </w:t>
      </w:r>
      <w:r w:rsidRPr="00171FB6">
        <w:rPr>
          <w:rFonts w:ascii="Arial" w:hAnsi="Arial" w:cs="Arial"/>
          <w:sz w:val="20"/>
        </w:rPr>
        <w:t>% subjektů využívá tento systém k </w:t>
      </w:r>
      <w:r w:rsidRPr="00B85CE2">
        <w:rPr>
          <w:rFonts w:ascii="Arial" w:hAnsi="Arial" w:cs="Arial"/>
          <w:b/>
          <w:sz w:val="20"/>
        </w:rPr>
        <w:t>analyzování dat o zákaznících</w:t>
      </w:r>
      <w:r w:rsidRPr="00171FB6">
        <w:rPr>
          <w:rFonts w:ascii="Arial" w:hAnsi="Arial" w:cs="Arial"/>
          <w:sz w:val="20"/>
        </w:rPr>
        <w:t>, např. pro stanovení cenové politiky a slev nebo pro určení vhodného způsobu komunikace a propagace pro určité skupiny zákazníků. Analyzování dat o zákaznících využívaly v </w:t>
      </w:r>
      <w:r w:rsidR="00CF30C7">
        <w:rPr>
          <w:rFonts w:ascii="Arial" w:hAnsi="Arial" w:cs="Arial"/>
          <w:sz w:val="20"/>
        </w:rPr>
        <w:t>roce</w:t>
      </w:r>
      <w:r w:rsidRPr="00171FB6">
        <w:rPr>
          <w:rFonts w:ascii="Arial" w:hAnsi="Arial" w:cs="Arial"/>
          <w:sz w:val="20"/>
        </w:rPr>
        <w:t xml:space="preserve"> 201</w:t>
      </w:r>
      <w:r w:rsidR="00CF30C7">
        <w:rPr>
          <w:rFonts w:ascii="Arial" w:hAnsi="Arial" w:cs="Arial"/>
          <w:sz w:val="20"/>
        </w:rPr>
        <w:t>9</w:t>
      </w:r>
      <w:r w:rsidRPr="00171FB6">
        <w:rPr>
          <w:rFonts w:ascii="Arial" w:hAnsi="Arial" w:cs="Arial"/>
          <w:sz w:val="20"/>
        </w:rPr>
        <w:t xml:space="preserve"> nejčastěji telekomunikační firmy a subjekty působící v IT sektoru, v obou zmíněných odvětvích </w:t>
      </w:r>
      <w:r w:rsidR="00CF30C7">
        <w:rPr>
          <w:rFonts w:ascii="Arial" w:hAnsi="Arial" w:cs="Arial"/>
          <w:sz w:val="20"/>
        </w:rPr>
        <w:t xml:space="preserve">více než </w:t>
      </w:r>
      <w:r w:rsidRPr="00171FB6">
        <w:rPr>
          <w:rFonts w:ascii="Arial" w:hAnsi="Arial" w:cs="Arial"/>
          <w:sz w:val="20"/>
        </w:rPr>
        <w:t>4</w:t>
      </w:r>
      <w:r w:rsidR="00CF30C7">
        <w:rPr>
          <w:rFonts w:ascii="Arial" w:hAnsi="Arial" w:cs="Arial"/>
          <w:sz w:val="20"/>
        </w:rPr>
        <w:t>0</w:t>
      </w:r>
      <w:r w:rsidR="005B1B2F">
        <w:rPr>
          <w:rFonts w:ascii="Arial" w:hAnsi="Arial" w:cs="Arial"/>
          <w:sz w:val="20"/>
        </w:rPr>
        <w:t> </w:t>
      </w:r>
      <w:r w:rsidRPr="00171FB6">
        <w:rPr>
          <w:rFonts w:ascii="Arial" w:hAnsi="Arial" w:cs="Arial"/>
          <w:sz w:val="20"/>
        </w:rPr>
        <w:t xml:space="preserve">%. </w:t>
      </w:r>
    </w:p>
    <w:p w:rsidR="00171FB6" w:rsidRDefault="00171FB6" w:rsidP="00171FB6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sz w:val="20"/>
        </w:rPr>
      </w:pPr>
      <w:r w:rsidRPr="00171FB6">
        <w:rPr>
          <w:rFonts w:ascii="Arial" w:hAnsi="Arial" w:cs="Arial"/>
          <w:sz w:val="20"/>
        </w:rPr>
        <w:t xml:space="preserve">Téměř </w:t>
      </w:r>
      <w:r w:rsidR="009157A6">
        <w:rPr>
          <w:rFonts w:ascii="Arial" w:hAnsi="Arial" w:cs="Arial"/>
          <w:sz w:val="20"/>
        </w:rPr>
        <w:t>6</w:t>
      </w:r>
      <w:r w:rsidRPr="00171FB6">
        <w:rPr>
          <w:rFonts w:ascii="Arial" w:hAnsi="Arial" w:cs="Arial"/>
          <w:sz w:val="20"/>
        </w:rPr>
        <w:t>0</w:t>
      </w:r>
      <w:r w:rsidR="005B1B2F">
        <w:rPr>
          <w:rFonts w:ascii="Arial" w:hAnsi="Arial" w:cs="Arial"/>
          <w:sz w:val="20"/>
        </w:rPr>
        <w:t> </w:t>
      </w:r>
      <w:r w:rsidRPr="00171FB6">
        <w:rPr>
          <w:rFonts w:ascii="Arial" w:hAnsi="Arial" w:cs="Arial"/>
          <w:sz w:val="20"/>
        </w:rPr>
        <w:t xml:space="preserve">% firem </w:t>
      </w:r>
      <w:r w:rsidR="009157A6">
        <w:rPr>
          <w:rFonts w:ascii="Arial" w:hAnsi="Arial" w:cs="Arial"/>
          <w:sz w:val="20"/>
        </w:rPr>
        <w:t>v roce 2019</w:t>
      </w:r>
      <w:r w:rsidR="009157A6" w:rsidRPr="00171FB6">
        <w:rPr>
          <w:rFonts w:ascii="Arial" w:hAnsi="Arial" w:cs="Arial"/>
          <w:sz w:val="20"/>
        </w:rPr>
        <w:t xml:space="preserve"> </w:t>
      </w:r>
      <w:r w:rsidRPr="00171FB6">
        <w:rPr>
          <w:rFonts w:ascii="Arial" w:hAnsi="Arial" w:cs="Arial"/>
          <w:sz w:val="20"/>
        </w:rPr>
        <w:t>nevyužív</w:t>
      </w:r>
      <w:r w:rsidR="00B85CE2">
        <w:rPr>
          <w:rFonts w:ascii="Arial" w:hAnsi="Arial" w:cs="Arial"/>
          <w:sz w:val="20"/>
        </w:rPr>
        <w:t xml:space="preserve">alo </w:t>
      </w:r>
      <w:r w:rsidRPr="00171FB6">
        <w:rPr>
          <w:rFonts w:ascii="Arial" w:hAnsi="Arial" w:cs="Arial"/>
          <w:sz w:val="20"/>
        </w:rPr>
        <w:t xml:space="preserve">ani systém ERP ani CRM. </w:t>
      </w:r>
      <w:r w:rsidR="009157A6">
        <w:rPr>
          <w:rFonts w:ascii="Arial" w:hAnsi="Arial" w:cs="Arial"/>
          <w:sz w:val="20"/>
        </w:rPr>
        <w:t>Velkých firem, které nepoužívají ani ERP ani CRM je jen desetina</w:t>
      </w:r>
      <w:r w:rsidR="005B1B2F">
        <w:rPr>
          <w:rFonts w:ascii="Arial" w:hAnsi="Arial" w:cs="Arial"/>
          <w:sz w:val="20"/>
        </w:rPr>
        <w:t>, malých jsou dvě třetiny.</w:t>
      </w:r>
      <w:r w:rsidRPr="00171FB6">
        <w:rPr>
          <w:rFonts w:ascii="Arial" w:hAnsi="Arial" w:cs="Arial"/>
          <w:sz w:val="20"/>
        </w:rPr>
        <w:t xml:space="preserve"> </w:t>
      </w:r>
    </w:p>
    <w:p w:rsidR="00E24551" w:rsidRDefault="007D736A" w:rsidP="00660B51">
      <w:pPr>
        <w:numPr>
          <w:ilvl w:val="0"/>
          <w:numId w:val="2"/>
        </w:numPr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sz w:val="20"/>
        </w:rPr>
      </w:pPr>
      <w:r w:rsidRPr="00E24551">
        <w:rPr>
          <w:rFonts w:ascii="Arial" w:hAnsi="Arial" w:cs="Arial"/>
          <w:sz w:val="20"/>
          <w:szCs w:val="20"/>
        </w:rPr>
        <w:t>V době vydání publikace není dostupné poslední</w:t>
      </w:r>
      <w:r w:rsidRPr="00E24551">
        <w:rPr>
          <w:rFonts w:ascii="Arial" w:hAnsi="Arial" w:cs="Arial"/>
          <w:b/>
          <w:sz w:val="20"/>
          <w:szCs w:val="20"/>
        </w:rPr>
        <w:t xml:space="preserve"> </w:t>
      </w:r>
      <w:r w:rsidRPr="00E24551">
        <w:rPr>
          <w:rFonts w:ascii="Arial" w:hAnsi="Arial" w:cs="Arial"/>
          <w:sz w:val="20"/>
          <w:szCs w:val="20"/>
        </w:rPr>
        <w:t xml:space="preserve">mezinárodní srovnání pro využívání systémů ERP </w:t>
      </w:r>
      <w:r w:rsidR="00E24551" w:rsidRPr="00E24551">
        <w:rPr>
          <w:rFonts w:ascii="Arial" w:hAnsi="Arial" w:cs="Arial"/>
          <w:sz w:val="20"/>
          <w:szCs w:val="20"/>
        </w:rPr>
        <w:t>a</w:t>
      </w:r>
      <w:r w:rsidR="00E24551">
        <w:rPr>
          <w:rFonts w:ascii="Arial" w:hAnsi="Arial" w:cs="Arial"/>
          <w:sz w:val="20"/>
          <w:szCs w:val="20"/>
        </w:rPr>
        <w:t> </w:t>
      </w:r>
      <w:r w:rsidRPr="00E24551">
        <w:rPr>
          <w:rFonts w:ascii="Arial" w:hAnsi="Arial" w:cs="Arial"/>
          <w:sz w:val="20"/>
          <w:szCs w:val="20"/>
        </w:rPr>
        <w:t>CRM. K dispozici j</w:t>
      </w:r>
      <w:r w:rsidR="005B1B2F">
        <w:rPr>
          <w:rFonts w:ascii="Arial" w:hAnsi="Arial" w:cs="Arial"/>
          <w:sz w:val="20"/>
          <w:szCs w:val="20"/>
        </w:rPr>
        <w:t xml:space="preserve">e </w:t>
      </w:r>
      <w:r w:rsidRPr="00E24551">
        <w:rPr>
          <w:rFonts w:ascii="Arial" w:hAnsi="Arial" w:cs="Arial"/>
          <w:sz w:val="20"/>
          <w:szCs w:val="20"/>
        </w:rPr>
        <w:t xml:space="preserve">pouze </w:t>
      </w:r>
      <w:r w:rsidR="005B1B2F">
        <w:rPr>
          <w:rFonts w:ascii="Arial" w:hAnsi="Arial" w:cs="Arial"/>
          <w:sz w:val="20"/>
          <w:szCs w:val="20"/>
        </w:rPr>
        <w:t xml:space="preserve">mezinárodní srovnání </w:t>
      </w:r>
      <w:r w:rsidRPr="00E24551">
        <w:rPr>
          <w:rFonts w:ascii="Arial" w:hAnsi="Arial" w:cs="Arial"/>
          <w:sz w:val="20"/>
          <w:szCs w:val="20"/>
        </w:rPr>
        <w:t xml:space="preserve">za rok 2017. Tehdy </w:t>
      </w:r>
      <w:r w:rsidR="00E24551" w:rsidRPr="00E24551">
        <w:rPr>
          <w:rFonts w:ascii="Arial" w:hAnsi="Arial" w:cs="Arial"/>
          <w:sz w:val="20"/>
          <w:szCs w:val="20"/>
        </w:rPr>
        <w:t xml:space="preserve">každý ze </w:t>
      </w:r>
      <w:r w:rsidRPr="00E24551">
        <w:rPr>
          <w:rFonts w:ascii="Arial" w:hAnsi="Arial" w:cs="Arial"/>
          <w:sz w:val="20"/>
          <w:szCs w:val="20"/>
        </w:rPr>
        <w:t>systém</w:t>
      </w:r>
      <w:r w:rsidR="00E24551" w:rsidRPr="00E24551">
        <w:rPr>
          <w:rFonts w:ascii="Arial" w:hAnsi="Arial" w:cs="Arial"/>
          <w:sz w:val="20"/>
          <w:szCs w:val="20"/>
        </w:rPr>
        <w:t>ů</w:t>
      </w:r>
      <w:r w:rsidRPr="00E24551">
        <w:rPr>
          <w:rFonts w:ascii="Arial" w:hAnsi="Arial" w:cs="Arial"/>
          <w:sz w:val="20"/>
          <w:szCs w:val="20"/>
        </w:rPr>
        <w:t xml:space="preserve"> ERP</w:t>
      </w:r>
      <w:r w:rsidR="00E24551" w:rsidRPr="00E24551">
        <w:rPr>
          <w:rFonts w:ascii="Arial" w:hAnsi="Arial" w:cs="Arial"/>
          <w:sz w:val="20"/>
          <w:szCs w:val="20"/>
        </w:rPr>
        <w:t xml:space="preserve"> i CRM</w:t>
      </w:r>
      <w:r w:rsidRPr="00E24551">
        <w:rPr>
          <w:rFonts w:ascii="Arial" w:hAnsi="Arial" w:cs="Arial"/>
          <w:sz w:val="20"/>
          <w:szCs w:val="20"/>
        </w:rPr>
        <w:t xml:space="preserve"> používala v průměru</w:t>
      </w:r>
      <w:r w:rsidR="00E24551" w:rsidRPr="00E24551">
        <w:rPr>
          <w:rFonts w:ascii="Arial" w:hAnsi="Arial" w:cs="Arial"/>
          <w:sz w:val="20"/>
          <w:szCs w:val="20"/>
        </w:rPr>
        <w:t xml:space="preserve"> EU </w:t>
      </w:r>
      <w:r w:rsidRPr="00E24551">
        <w:rPr>
          <w:rFonts w:ascii="Arial" w:hAnsi="Arial" w:cs="Arial"/>
          <w:sz w:val="20"/>
          <w:szCs w:val="20"/>
        </w:rPr>
        <w:t>třetina firem s deseti a více zaměstnanci</w:t>
      </w:r>
      <w:r w:rsidR="00E24551" w:rsidRPr="00E24551">
        <w:rPr>
          <w:rFonts w:ascii="Arial" w:hAnsi="Arial" w:cs="Arial"/>
          <w:sz w:val="20"/>
          <w:szCs w:val="20"/>
        </w:rPr>
        <w:t>.</w:t>
      </w:r>
      <w:r w:rsidRPr="00E24551">
        <w:rPr>
          <w:rFonts w:ascii="Arial" w:hAnsi="Arial" w:cs="Arial"/>
          <w:sz w:val="20"/>
          <w:szCs w:val="20"/>
        </w:rPr>
        <w:t xml:space="preserve"> </w:t>
      </w:r>
      <w:r w:rsidR="00E24551" w:rsidRPr="007D736A">
        <w:rPr>
          <w:rFonts w:ascii="Arial" w:hAnsi="Arial" w:cs="Arial"/>
          <w:sz w:val="20"/>
        </w:rPr>
        <w:t>ERP systém používa</w:t>
      </w:r>
      <w:r w:rsidR="00C37C0D">
        <w:rPr>
          <w:rFonts w:ascii="Arial" w:hAnsi="Arial" w:cs="Arial"/>
          <w:sz w:val="20"/>
        </w:rPr>
        <w:t xml:space="preserve">ly </w:t>
      </w:r>
      <w:r w:rsidR="00E24551">
        <w:rPr>
          <w:rFonts w:ascii="Arial" w:hAnsi="Arial" w:cs="Arial"/>
          <w:sz w:val="20"/>
        </w:rPr>
        <w:t>v roce 2017</w:t>
      </w:r>
      <w:r w:rsidR="00E24551" w:rsidRPr="007D736A">
        <w:rPr>
          <w:rFonts w:ascii="Arial" w:hAnsi="Arial" w:cs="Arial"/>
          <w:sz w:val="20"/>
        </w:rPr>
        <w:t xml:space="preserve"> nejčastěji</w:t>
      </w:r>
      <w:r w:rsidR="00C37C0D">
        <w:rPr>
          <w:rFonts w:ascii="Arial" w:hAnsi="Arial" w:cs="Arial"/>
          <w:sz w:val="20"/>
        </w:rPr>
        <w:t xml:space="preserve"> podniky</w:t>
      </w:r>
      <w:r w:rsidR="00E24551" w:rsidRPr="007D736A">
        <w:rPr>
          <w:rFonts w:ascii="Arial" w:hAnsi="Arial" w:cs="Arial"/>
          <w:sz w:val="20"/>
        </w:rPr>
        <w:t xml:space="preserve"> v Belgii, CRM naproti tomu v Německu. Nejméně častý výskyt obou systémů lze vidět v Maďarsku či Rumunsku. Stejně jako v případě České republiky platí, že i</w:t>
      </w:r>
      <w:r w:rsidR="00C37C0D">
        <w:rPr>
          <w:rFonts w:ascii="Arial" w:hAnsi="Arial" w:cs="Arial"/>
          <w:sz w:val="20"/>
        </w:rPr>
        <w:t> </w:t>
      </w:r>
      <w:r w:rsidR="00E24551" w:rsidRPr="007D736A">
        <w:rPr>
          <w:rFonts w:ascii="Arial" w:hAnsi="Arial" w:cs="Arial"/>
          <w:sz w:val="20"/>
        </w:rPr>
        <w:t>v ostatních zemích EU jsou tyto informační systémy rozšířenější mezi velkými firmami.</w:t>
      </w:r>
    </w:p>
    <w:p w:rsidR="00EF574F" w:rsidRDefault="00EF574F" w:rsidP="00EF574F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88" w:lineRule="auto"/>
        <w:ind w:left="357" w:hanging="357"/>
        <w:jc w:val="both"/>
        <w:rPr>
          <w:rFonts w:ascii="Arial" w:hAnsi="Arial" w:cs="Arial"/>
          <w:sz w:val="20"/>
        </w:rPr>
      </w:pPr>
      <w:r w:rsidRPr="00B85CE2">
        <w:rPr>
          <w:rFonts w:ascii="Arial" w:hAnsi="Arial" w:cs="Arial"/>
          <w:b/>
          <w:sz w:val="20"/>
        </w:rPr>
        <w:t>Aplikaci</w:t>
      </w:r>
      <w:r w:rsidR="00B85CE2">
        <w:rPr>
          <w:rFonts w:ascii="Arial" w:hAnsi="Arial" w:cs="Arial"/>
          <w:b/>
          <w:sz w:val="20"/>
        </w:rPr>
        <w:t xml:space="preserve"> resp. systém</w:t>
      </w:r>
      <w:r w:rsidRPr="00B85CE2">
        <w:rPr>
          <w:rFonts w:ascii="Arial" w:hAnsi="Arial" w:cs="Arial"/>
          <w:b/>
          <w:sz w:val="20"/>
        </w:rPr>
        <w:t xml:space="preserve"> SCM</w:t>
      </w:r>
      <w:r>
        <w:rPr>
          <w:rFonts w:ascii="Arial" w:hAnsi="Arial" w:cs="Arial"/>
          <w:sz w:val="20"/>
        </w:rPr>
        <w:t xml:space="preserve"> využíval</w:t>
      </w:r>
      <w:r w:rsidR="005B1B2F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na začátku roku</w:t>
      </w:r>
      <w:r w:rsidR="00A41A3C">
        <w:rPr>
          <w:rFonts w:ascii="Arial" w:hAnsi="Arial" w:cs="Arial"/>
          <w:sz w:val="20"/>
        </w:rPr>
        <w:t xml:space="preserve"> 2019 v Česku</w:t>
      </w:r>
      <w:r>
        <w:rPr>
          <w:rFonts w:ascii="Arial" w:hAnsi="Arial" w:cs="Arial"/>
          <w:sz w:val="20"/>
        </w:rPr>
        <w:t xml:space="preserve"> jen </w:t>
      </w:r>
      <w:r w:rsidR="003A6442">
        <w:rPr>
          <w:rFonts w:ascii="Arial" w:hAnsi="Arial" w:cs="Arial"/>
          <w:sz w:val="20"/>
        </w:rPr>
        <w:t>necelá desetina</w:t>
      </w:r>
      <w:r>
        <w:rPr>
          <w:rFonts w:ascii="Arial" w:hAnsi="Arial" w:cs="Arial"/>
          <w:sz w:val="20"/>
        </w:rPr>
        <w:t xml:space="preserve"> podniků (</w:t>
      </w:r>
      <w:r w:rsidR="00A41A3C">
        <w:rPr>
          <w:rFonts w:ascii="Arial" w:hAnsi="Arial" w:cs="Arial"/>
          <w:sz w:val="20"/>
        </w:rPr>
        <w:t>6,5</w:t>
      </w:r>
      <w:r w:rsidR="003A6442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%)</w:t>
      </w:r>
      <w:r w:rsidR="00A41A3C">
        <w:rPr>
          <w:rFonts w:ascii="Arial" w:hAnsi="Arial" w:cs="Arial"/>
          <w:sz w:val="20"/>
        </w:rPr>
        <w:t>. Systém pro řízení dodavatelsko-odběratelského řetězce používají</w:t>
      </w:r>
      <w:r>
        <w:rPr>
          <w:rFonts w:ascii="Arial" w:hAnsi="Arial" w:cs="Arial"/>
          <w:sz w:val="20"/>
        </w:rPr>
        <w:t xml:space="preserve"> </w:t>
      </w:r>
      <w:r w:rsidR="00A41A3C">
        <w:rPr>
          <w:rFonts w:ascii="Arial" w:hAnsi="Arial" w:cs="Arial"/>
          <w:sz w:val="20"/>
        </w:rPr>
        <w:t xml:space="preserve">častěji </w:t>
      </w:r>
      <w:r>
        <w:rPr>
          <w:rFonts w:ascii="Arial" w:hAnsi="Arial" w:cs="Arial"/>
          <w:sz w:val="20"/>
        </w:rPr>
        <w:t>opět velké subjekty (</w:t>
      </w:r>
      <w:r w:rsidR="00A41A3C">
        <w:rPr>
          <w:rFonts w:ascii="Arial" w:hAnsi="Arial" w:cs="Arial"/>
          <w:sz w:val="20"/>
        </w:rPr>
        <w:t>22</w:t>
      </w:r>
      <w:r w:rsidR="005B1B2F">
        <w:rPr>
          <w:rFonts w:ascii="Arial" w:hAnsi="Arial" w:cs="Arial"/>
          <w:sz w:val="20"/>
        </w:rPr>
        <w:t> </w:t>
      </w:r>
      <w:r w:rsidR="00A41A3C">
        <w:rPr>
          <w:rFonts w:ascii="Arial" w:hAnsi="Arial" w:cs="Arial"/>
          <w:sz w:val="20"/>
        </w:rPr>
        <w:t>% vs.</w:t>
      </w:r>
      <w:r>
        <w:rPr>
          <w:rFonts w:ascii="Arial" w:hAnsi="Arial" w:cs="Arial"/>
          <w:sz w:val="20"/>
        </w:rPr>
        <w:t xml:space="preserve"> </w:t>
      </w:r>
      <w:r w:rsidR="00A41A3C">
        <w:rPr>
          <w:rFonts w:ascii="Arial" w:hAnsi="Arial" w:cs="Arial"/>
          <w:sz w:val="20"/>
        </w:rPr>
        <w:t>5 </w:t>
      </w:r>
      <w:r>
        <w:rPr>
          <w:rFonts w:ascii="Arial" w:hAnsi="Arial" w:cs="Arial"/>
          <w:sz w:val="20"/>
        </w:rPr>
        <w:t xml:space="preserve">% malých firem). Nejčastěji </w:t>
      </w:r>
      <w:r w:rsidR="00A41A3C">
        <w:rPr>
          <w:rFonts w:ascii="Arial" w:hAnsi="Arial" w:cs="Arial"/>
          <w:sz w:val="20"/>
        </w:rPr>
        <w:t xml:space="preserve">jej z hlediska odvětví využívají </w:t>
      </w:r>
      <w:r>
        <w:rPr>
          <w:rFonts w:ascii="Arial" w:hAnsi="Arial" w:cs="Arial"/>
          <w:sz w:val="20"/>
        </w:rPr>
        <w:t>firmy působící v</w:t>
      </w:r>
      <w:r w:rsidR="007D0FE1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obchodě</w:t>
      </w:r>
      <w:r w:rsidR="007D0FE1">
        <w:rPr>
          <w:rFonts w:ascii="Arial" w:hAnsi="Arial" w:cs="Arial"/>
          <w:sz w:val="20"/>
        </w:rPr>
        <w:t xml:space="preserve"> (</w:t>
      </w:r>
      <w:r w:rsidR="00A41A3C">
        <w:rPr>
          <w:rFonts w:ascii="Arial" w:hAnsi="Arial" w:cs="Arial"/>
          <w:sz w:val="20"/>
        </w:rPr>
        <w:t>2</w:t>
      </w:r>
      <w:r w:rsidR="007D0FE1">
        <w:rPr>
          <w:rFonts w:ascii="Arial" w:hAnsi="Arial" w:cs="Arial"/>
          <w:sz w:val="20"/>
        </w:rPr>
        <w:t>0</w:t>
      </w:r>
      <w:r w:rsidR="005B1B2F">
        <w:rPr>
          <w:rFonts w:ascii="Arial" w:hAnsi="Arial" w:cs="Arial"/>
          <w:sz w:val="20"/>
        </w:rPr>
        <w:t> </w:t>
      </w:r>
      <w:r w:rsidR="007D0FE1">
        <w:rPr>
          <w:rFonts w:ascii="Arial" w:hAnsi="Arial" w:cs="Arial"/>
          <w:sz w:val="20"/>
        </w:rPr>
        <w:t>%)</w:t>
      </w:r>
      <w:r>
        <w:rPr>
          <w:rFonts w:ascii="Arial" w:hAnsi="Arial" w:cs="Arial"/>
          <w:sz w:val="20"/>
        </w:rPr>
        <w:t xml:space="preserve"> a</w:t>
      </w:r>
      <w:r w:rsidR="00B85CE2">
        <w:rPr>
          <w:rFonts w:ascii="Arial" w:hAnsi="Arial" w:cs="Arial"/>
          <w:sz w:val="20"/>
        </w:rPr>
        <w:t xml:space="preserve"> dále</w:t>
      </w:r>
      <w:r>
        <w:rPr>
          <w:rFonts w:ascii="Arial" w:hAnsi="Arial" w:cs="Arial"/>
          <w:sz w:val="20"/>
        </w:rPr>
        <w:t xml:space="preserve"> ve vybraných odvětvích zpracovatelského průmyslu, </w:t>
      </w:r>
      <w:r w:rsidR="007D0FE1">
        <w:rPr>
          <w:rFonts w:ascii="Arial" w:hAnsi="Arial" w:cs="Arial"/>
          <w:sz w:val="20"/>
        </w:rPr>
        <w:t>především</w:t>
      </w:r>
      <w:r>
        <w:rPr>
          <w:rFonts w:ascii="Arial" w:hAnsi="Arial" w:cs="Arial"/>
          <w:sz w:val="20"/>
        </w:rPr>
        <w:t xml:space="preserve"> ve výrobě automobilů</w:t>
      </w:r>
      <w:r w:rsidR="00A41A3C">
        <w:rPr>
          <w:rFonts w:ascii="Arial" w:hAnsi="Arial" w:cs="Arial"/>
          <w:sz w:val="20"/>
        </w:rPr>
        <w:t xml:space="preserve"> (19</w:t>
      </w:r>
      <w:r w:rsidR="005B1B2F">
        <w:rPr>
          <w:rFonts w:ascii="Arial" w:hAnsi="Arial" w:cs="Arial"/>
          <w:sz w:val="20"/>
        </w:rPr>
        <w:t> </w:t>
      </w:r>
      <w:r w:rsidR="00A41A3C">
        <w:rPr>
          <w:rFonts w:ascii="Arial" w:hAnsi="Arial" w:cs="Arial"/>
          <w:sz w:val="20"/>
        </w:rPr>
        <w:t>%)</w:t>
      </w:r>
      <w:r>
        <w:rPr>
          <w:rFonts w:ascii="Arial" w:hAnsi="Arial" w:cs="Arial"/>
          <w:sz w:val="20"/>
        </w:rPr>
        <w:t>.</w:t>
      </w:r>
    </w:p>
    <w:p w:rsidR="005B1B2F" w:rsidRDefault="005B1B2F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171FB6" w:rsidRDefault="00171FB6" w:rsidP="00171FB6">
      <w:pPr>
        <w:autoSpaceDE w:val="0"/>
        <w:autoSpaceDN w:val="0"/>
        <w:adjustRightInd w:val="0"/>
        <w:spacing w:before="360" w:after="0" w:line="288" w:lineRule="auto"/>
        <w:jc w:val="both"/>
        <w:rPr>
          <w:rFonts w:ascii="Arial" w:hAnsi="Arial" w:cs="Arial"/>
          <w:i/>
          <w:sz w:val="18"/>
          <w:szCs w:val="18"/>
        </w:rPr>
      </w:pPr>
      <w:r w:rsidRPr="00634D6A">
        <w:rPr>
          <w:rFonts w:ascii="Arial" w:hAnsi="Arial" w:cs="Arial"/>
          <w:b/>
          <w:sz w:val="20"/>
        </w:rPr>
        <w:lastRenderedPageBreak/>
        <w:t xml:space="preserve">Graf </w:t>
      </w:r>
      <w:r w:rsidR="003542A3">
        <w:rPr>
          <w:rFonts w:ascii="Arial" w:hAnsi="Arial" w:cs="Arial"/>
          <w:b/>
          <w:sz w:val="20"/>
        </w:rPr>
        <w:t>5</w:t>
      </w:r>
      <w:r w:rsidRPr="00634D6A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1</w:t>
      </w:r>
      <w:r w:rsidRPr="00634D6A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 xml:space="preserve">Používání </w:t>
      </w:r>
      <w:r w:rsidR="003B3490">
        <w:rPr>
          <w:rFonts w:ascii="Arial" w:hAnsi="Arial" w:cs="Arial"/>
          <w:b/>
          <w:sz w:val="20"/>
        </w:rPr>
        <w:t>informačních systémů</w:t>
      </w:r>
      <w:r>
        <w:rPr>
          <w:rFonts w:ascii="Arial" w:hAnsi="Arial" w:cs="Arial"/>
          <w:b/>
          <w:sz w:val="20"/>
        </w:rPr>
        <w:t xml:space="preserve"> ERP, CRM a SCM firmami </w:t>
      </w:r>
      <w:r w:rsidR="00B4514D">
        <w:rPr>
          <w:rFonts w:ascii="Arial" w:hAnsi="Arial" w:cs="Arial"/>
          <w:b/>
          <w:sz w:val="20"/>
        </w:rPr>
        <w:t xml:space="preserve">s 10 a více zaměstnanci </w:t>
      </w:r>
      <w:r>
        <w:rPr>
          <w:rFonts w:ascii="Arial" w:hAnsi="Arial" w:cs="Arial"/>
          <w:b/>
          <w:sz w:val="20"/>
        </w:rPr>
        <w:t>v ČR</w:t>
      </w:r>
      <w:r>
        <w:rPr>
          <w:rFonts w:ascii="Arial" w:hAnsi="Arial" w:cs="Arial"/>
          <w:i/>
          <w:sz w:val="18"/>
          <w:szCs w:val="18"/>
        </w:rPr>
        <w:t xml:space="preserve"> </w:t>
      </w:r>
    </w:p>
    <w:p w:rsidR="000427AD" w:rsidRDefault="000427AD" w:rsidP="000427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noProof/>
          <w:sz w:val="18"/>
          <w:szCs w:val="18"/>
          <w:lang w:eastAsia="cs-CZ"/>
        </w:rPr>
        <w:drawing>
          <wp:inline distT="0" distB="0" distL="0" distR="0" wp14:anchorId="079F4460">
            <wp:extent cx="6120765" cy="151193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0B92" w:rsidRPr="008D65A7" w:rsidRDefault="004A0B92" w:rsidP="005B1B2F">
      <w:pPr>
        <w:autoSpaceDE w:val="0"/>
        <w:autoSpaceDN w:val="0"/>
        <w:adjustRightInd w:val="0"/>
        <w:spacing w:before="40" w:after="80"/>
        <w:jc w:val="both"/>
        <w:rPr>
          <w:rFonts w:ascii="Arial" w:hAnsi="Arial" w:cs="Arial"/>
          <w:sz w:val="18"/>
          <w:szCs w:val="18"/>
        </w:rPr>
      </w:pPr>
      <w:r w:rsidRPr="008D65A7">
        <w:rPr>
          <w:rFonts w:ascii="Arial" w:hAnsi="Arial" w:cs="Arial"/>
          <w:i/>
          <w:sz w:val="18"/>
          <w:szCs w:val="18"/>
        </w:rPr>
        <w:t xml:space="preserve">podíl firem využívajících dané </w:t>
      </w:r>
      <w:r>
        <w:rPr>
          <w:rFonts w:ascii="Arial" w:hAnsi="Arial" w:cs="Arial"/>
          <w:i/>
          <w:sz w:val="18"/>
          <w:szCs w:val="18"/>
        </w:rPr>
        <w:t>informační systémy</w:t>
      </w:r>
      <w:r w:rsidRPr="008D65A7">
        <w:rPr>
          <w:rFonts w:ascii="Arial" w:hAnsi="Arial" w:cs="Arial"/>
          <w:i/>
          <w:sz w:val="18"/>
          <w:szCs w:val="18"/>
        </w:rPr>
        <w:t xml:space="preserve"> na celkovém počtu firem </w:t>
      </w:r>
      <w:r>
        <w:rPr>
          <w:rFonts w:ascii="Arial" w:hAnsi="Arial" w:cs="Arial"/>
          <w:i/>
          <w:sz w:val="18"/>
          <w:szCs w:val="18"/>
        </w:rPr>
        <w:t>s 10 a více zaměstnanci</w:t>
      </w:r>
      <w:r w:rsidRPr="008D65A7">
        <w:rPr>
          <w:rFonts w:ascii="Arial" w:hAnsi="Arial" w:cs="Arial"/>
          <w:i/>
          <w:sz w:val="18"/>
          <w:szCs w:val="18"/>
        </w:rPr>
        <w:t xml:space="preserve"> v daných letech</w:t>
      </w:r>
      <w:r w:rsidRPr="008D65A7">
        <w:rPr>
          <w:rFonts w:ascii="Arial" w:hAnsi="Arial" w:cs="Arial"/>
          <w:sz w:val="18"/>
          <w:szCs w:val="18"/>
        </w:rPr>
        <w:t xml:space="preserve"> </w:t>
      </w:r>
    </w:p>
    <w:p w:rsidR="003A22B3" w:rsidRPr="003A6442" w:rsidRDefault="003A22B3" w:rsidP="00C8352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4"/>
          <w:szCs w:val="4"/>
        </w:rPr>
      </w:pPr>
    </w:p>
    <w:p w:rsidR="00A27BED" w:rsidRDefault="00A27BED" w:rsidP="00C8352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</w:rPr>
      </w:pPr>
      <w:r w:rsidRPr="00A27BED">
        <w:rPr>
          <w:rFonts w:ascii="Arial" w:hAnsi="Arial" w:cs="Arial"/>
          <w:b/>
          <w:sz w:val="20"/>
        </w:rPr>
        <w:t xml:space="preserve">Tab. </w:t>
      </w:r>
      <w:r w:rsidR="003542A3">
        <w:rPr>
          <w:rFonts w:ascii="Arial" w:hAnsi="Arial" w:cs="Arial"/>
          <w:b/>
          <w:sz w:val="20"/>
        </w:rPr>
        <w:t>5</w:t>
      </w:r>
      <w:r w:rsidRPr="00A27BED">
        <w:rPr>
          <w:rFonts w:ascii="Arial" w:hAnsi="Arial" w:cs="Arial"/>
          <w:b/>
          <w:sz w:val="20"/>
        </w:rPr>
        <w:t>.1: Firmy</w:t>
      </w:r>
      <w:r w:rsidR="00B4514D">
        <w:rPr>
          <w:rFonts w:ascii="Arial" w:hAnsi="Arial" w:cs="Arial"/>
          <w:b/>
          <w:sz w:val="20"/>
        </w:rPr>
        <w:t xml:space="preserve"> s 10 a více zaměstnanci</w:t>
      </w:r>
      <w:r w:rsidRPr="00A27BED">
        <w:rPr>
          <w:rFonts w:ascii="Arial" w:hAnsi="Arial" w:cs="Arial"/>
          <w:b/>
          <w:sz w:val="20"/>
        </w:rPr>
        <w:t xml:space="preserve"> v ČR používající </w:t>
      </w:r>
      <w:r w:rsidR="00EF574F">
        <w:rPr>
          <w:rFonts w:ascii="Arial" w:hAnsi="Arial" w:cs="Arial"/>
          <w:b/>
          <w:sz w:val="20"/>
        </w:rPr>
        <w:t>vybrané informační systémy</w:t>
      </w:r>
      <w:r w:rsidR="004A0B92">
        <w:rPr>
          <w:rFonts w:ascii="Arial" w:hAnsi="Arial" w:cs="Arial"/>
          <w:b/>
          <w:sz w:val="20"/>
        </w:rPr>
        <w:t xml:space="preserve"> v roce</w:t>
      </w:r>
      <w:r w:rsidRPr="00A27BED">
        <w:rPr>
          <w:rFonts w:ascii="Arial" w:hAnsi="Arial" w:cs="Arial"/>
          <w:b/>
          <w:sz w:val="20"/>
        </w:rPr>
        <w:t xml:space="preserve"> 201</w:t>
      </w:r>
      <w:r w:rsidR="004A0B92">
        <w:rPr>
          <w:rFonts w:ascii="Arial" w:hAnsi="Arial" w:cs="Arial"/>
          <w:b/>
          <w:sz w:val="20"/>
        </w:rPr>
        <w:t>9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134"/>
        <w:gridCol w:w="993"/>
        <w:gridCol w:w="1559"/>
        <w:gridCol w:w="1218"/>
        <w:gridCol w:w="1333"/>
      </w:tblGrid>
      <w:tr w:rsidR="003A6442" w:rsidRPr="004A0B92" w:rsidTr="005B1B2F">
        <w:trPr>
          <w:trHeight w:val="262"/>
        </w:trPr>
        <w:tc>
          <w:tcPr>
            <w:tcW w:w="3402" w:type="dxa"/>
            <w:vMerge w:val="restart"/>
            <w:tcBorders>
              <w:top w:val="single" w:sz="8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3A6442" w:rsidRPr="004A0B92" w:rsidRDefault="003A6442" w:rsidP="004A0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A6442" w:rsidRPr="004A0B92" w:rsidRDefault="003A6442" w:rsidP="004A0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firmy používající ERP systém</w:t>
            </w:r>
          </w:p>
        </w:tc>
        <w:tc>
          <w:tcPr>
            <w:tcW w:w="3770" w:type="dxa"/>
            <w:gridSpan w:val="3"/>
            <w:tcBorders>
              <w:top w:val="single" w:sz="8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A6442" w:rsidRPr="004A0B92" w:rsidRDefault="003A6442" w:rsidP="004A0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firmy používající CRM systém</w:t>
            </w:r>
          </w:p>
        </w:tc>
        <w:tc>
          <w:tcPr>
            <w:tcW w:w="1333" w:type="dxa"/>
            <w:vMerge w:val="restart"/>
            <w:tcBorders>
              <w:top w:val="single" w:sz="8" w:space="0" w:color="969696"/>
              <w:left w:val="nil"/>
              <w:right w:val="nil"/>
            </w:tcBorders>
            <w:shd w:val="clear" w:color="auto" w:fill="auto"/>
            <w:vAlign w:val="center"/>
          </w:tcPr>
          <w:p w:rsidR="003A6442" w:rsidRPr="004A0B92" w:rsidRDefault="003A6442" w:rsidP="003A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A64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firmy používající SCM systém</w:t>
            </w:r>
          </w:p>
        </w:tc>
      </w:tr>
      <w:tr w:rsidR="003A6442" w:rsidRPr="004A0B92" w:rsidTr="003A6442">
        <w:trPr>
          <w:trHeight w:val="700"/>
        </w:trPr>
        <w:tc>
          <w:tcPr>
            <w:tcW w:w="3402" w:type="dxa"/>
            <w:vMerge/>
            <w:tcBorders>
              <w:top w:val="single" w:sz="8" w:space="0" w:color="969696"/>
              <w:left w:val="nil"/>
              <w:bottom w:val="single" w:sz="4" w:space="0" w:color="969696"/>
              <w:right w:val="nil"/>
            </w:tcBorders>
            <w:vAlign w:val="center"/>
            <w:hideMark/>
          </w:tcPr>
          <w:p w:rsidR="003A6442" w:rsidRPr="004A0B92" w:rsidRDefault="003A6442" w:rsidP="004A0B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3A6442" w:rsidRPr="004A0B92" w:rsidRDefault="003A6442" w:rsidP="004A0B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A6442" w:rsidRPr="004A0B92" w:rsidRDefault="003A6442" w:rsidP="004A0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55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A6442" w:rsidRDefault="003A6442" w:rsidP="004A0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 získání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/</w:t>
            </w: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dalšímu zpřístupnění informací </w:t>
            </w:r>
          </w:p>
          <w:p w:rsidR="003A6442" w:rsidRPr="004A0B92" w:rsidRDefault="003A6442" w:rsidP="004A0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 zákaznících</w:t>
            </w:r>
          </w:p>
        </w:tc>
        <w:tc>
          <w:tcPr>
            <w:tcW w:w="121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A6442" w:rsidRDefault="003A6442" w:rsidP="004A0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k analyzování dat </w:t>
            </w:r>
          </w:p>
          <w:p w:rsidR="003A6442" w:rsidRPr="004A0B92" w:rsidRDefault="003A6442" w:rsidP="004A0B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o zákaznících </w:t>
            </w:r>
          </w:p>
        </w:tc>
        <w:tc>
          <w:tcPr>
            <w:tcW w:w="1333" w:type="dxa"/>
            <w:vMerge/>
            <w:tcBorders>
              <w:left w:val="nil"/>
              <w:bottom w:val="single" w:sz="4" w:space="0" w:color="969696"/>
              <w:right w:val="nil"/>
            </w:tcBorders>
            <w:vAlign w:val="center"/>
          </w:tcPr>
          <w:p w:rsidR="003A6442" w:rsidRPr="004A0B92" w:rsidRDefault="003A6442" w:rsidP="003A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A6442" w:rsidRPr="004A0B92" w:rsidTr="003A6442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4A0B92" w:rsidRPr="004A0B92" w:rsidRDefault="004A0B92" w:rsidP="004A0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Firmy celkem (10+)</w:t>
            </w:r>
          </w:p>
        </w:tc>
        <w:tc>
          <w:tcPr>
            <w:tcW w:w="113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B7DEE8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37,9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24,0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19,4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14,8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6,5 </w:t>
            </w:r>
          </w:p>
        </w:tc>
      </w:tr>
      <w:tr w:rsidR="004A0B92" w:rsidRPr="004A0B92" w:rsidTr="003A6442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B92" w:rsidRPr="004A0B92" w:rsidRDefault="004A0B92" w:rsidP="004A0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firmy</w:t>
            </w:r>
          </w:p>
        </w:tc>
        <w:tc>
          <w:tcPr>
            <w:tcW w:w="113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4A0B92" w:rsidRPr="004A0B92" w:rsidTr="003A6442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113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28,7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15,2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4,9 </w:t>
            </w:r>
          </w:p>
        </w:tc>
      </w:tr>
      <w:tr w:rsidR="004A0B92" w:rsidRPr="004A0B92" w:rsidTr="003A6442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113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68,0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39,1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32,5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25,6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9,9 </w:t>
            </w:r>
          </w:p>
        </w:tc>
      </w:tr>
      <w:tr w:rsidR="004A0B92" w:rsidRPr="004A0B92" w:rsidTr="003A6442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113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87,0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51,5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43,9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33,8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22,3 </w:t>
            </w:r>
          </w:p>
        </w:tc>
      </w:tr>
      <w:tr w:rsidR="004A0B92" w:rsidRPr="004A0B92" w:rsidTr="003A6442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(ekonomická činnost)</w:t>
            </w:r>
          </w:p>
        </w:tc>
        <w:tc>
          <w:tcPr>
            <w:tcW w:w="113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4A0B92" w:rsidRPr="004A0B92" w:rsidTr="003A6442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Zpracovatelský průmysl</w:t>
            </w:r>
          </w:p>
        </w:tc>
        <w:tc>
          <w:tcPr>
            <w:tcW w:w="113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48,4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24,1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18,4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7,1 </w:t>
            </w:r>
          </w:p>
        </w:tc>
      </w:tr>
      <w:tr w:rsidR="004A0B92" w:rsidRPr="004A0B92" w:rsidTr="003A6442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Výroba a rozvod energie, plynu, tepla</w:t>
            </w:r>
          </w:p>
        </w:tc>
        <w:tc>
          <w:tcPr>
            <w:tcW w:w="113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51,0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33,2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19,7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4,4 </w:t>
            </w:r>
          </w:p>
        </w:tc>
      </w:tr>
      <w:tr w:rsidR="004A0B92" w:rsidRPr="004A0B92" w:rsidTr="003A6442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Stavebnictví</w:t>
            </w:r>
          </w:p>
        </w:tc>
        <w:tc>
          <w:tcPr>
            <w:tcW w:w="113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17,5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8,1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7,3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4,0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1,2 </w:t>
            </w:r>
          </w:p>
        </w:tc>
      </w:tr>
      <w:tr w:rsidR="004A0B92" w:rsidRPr="004A0B92" w:rsidTr="003A6442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Obchod a opravy motorových vozidel</w:t>
            </w:r>
          </w:p>
        </w:tc>
        <w:tc>
          <w:tcPr>
            <w:tcW w:w="113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41,2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39,2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32,3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25,3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20,2 </w:t>
            </w:r>
          </w:p>
        </w:tc>
      </w:tr>
      <w:tr w:rsidR="004A0B92" w:rsidRPr="004A0B92" w:rsidTr="003A6442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Velkoobchod</w:t>
            </w:r>
          </w:p>
        </w:tc>
        <w:tc>
          <w:tcPr>
            <w:tcW w:w="113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57,1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41,3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36,0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10,4 </w:t>
            </w:r>
          </w:p>
        </w:tc>
      </w:tr>
      <w:tr w:rsidR="004A0B92" w:rsidRPr="004A0B92" w:rsidTr="003A6442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Maloobchod</w:t>
            </w:r>
          </w:p>
        </w:tc>
        <w:tc>
          <w:tcPr>
            <w:tcW w:w="113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35,2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17,5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12,9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14,9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7,9 </w:t>
            </w:r>
          </w:p>
        </w:tc>
      </w:tr>
      <w:tr w:rsidR="004A0B92" w:rsidRPr="004A0B92" w:rsidTr="003A6442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Doprava a skladování</w:t>
            </w:r>
          </w:p>
        </w:tc>
        <w:tc>
          <w:tcPr>
            <w:tcW w:w="113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23,5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13,6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10,2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6,7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5,2 </w:t>
            </w:r>
          </w:p>
        </w:tc>
      </w:tr>
      <w:tr w:rsidR="004A0B92" w:rsidRPr="004A0B92" w:rsidTr="003A6442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Ubytování</w:t>
            </w:r>
          </w:p>
        </w:tc>
        <w:tc>
          <w:tcPr>
            <w:tcW w:w="113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24,3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21,1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14,5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6,2 </w:t>
            </w:r>
          </w:p>
        </w:tc>
      </w:tr>
      <w:tr w:rsidR="004A0B92" w:rsidRPr="004A0B92" w:rsidTr="003A6442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Stravování a pohostinství</w:t>
            </w:r>
          </w:p>
        </w:tc>
        <w:tc>
          <w:tcPr>
            <w:tcW w:w="113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14,3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6,1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3,4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4,3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2,6 </w:t>
            </w:r>
          </w:p>
        </w:tc>
      </w:tr>
      <w:tr w:rsidR="004A0B92" w:rsidRPr="004A0B92" w:rsidTr="003A6442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cestovních agentur a kanceláří</w:t>
            </w:r>
          </w:p>
        </w:tc>
        <w:tc>
          <w:tcPr>
            <w:tcW w:w="113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33,9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47,5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38,8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31,4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8,2 </w:t>
            </w:r>
          </w:p>
        </w:tc>
      </w:tr>
      <w:tr w:rsidR="004A0B92" w:rsidRPr="004A0B92" w:rsidTr="003A6442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Audiovizuální činnosti; vydavatelství</w:t>
            </w:r>
          </w:p>
        </w:tc>
        <w:tc>
          <w:tcPr>
            <w:tcW w:w="113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42,9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53,5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44,9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39,3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8,7 </w:t>
            </w:r>
          </w:p>
        </w:tc>
      </w:tr>
      <w:tr w:rsidR="004A0B92" w:rsidRPr="004A0B92" w:rsidTr="003A6442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Telekomunikační činnosti</w:t>
            </w:r>
          </w:p>
        </w:tc>
        <w:tc>
          <w:tcPr>
            <w:tcW w:w="113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52,8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65,3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57,0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40,4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9,6 </w:t>
            </w:r>
          </w:p>
        </w:tc>
      </w:tr>
      <w:tr w:rsidR="004A0B92" w:rsidRPr="004A0B92" w:rsidTr="003A6442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IT</w:t>
            </w:r>
          </w:p>
        </w:tc>
        <w:tc>
          <w:tcPr>
            <w:tcW w:w="113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55,6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65,4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57,4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43,2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12,7 </w:t>
            </w:r>
          </w:p>
        </w:tc>
      </w:tr>
      <w:tr w:rsidR="004A0B92" w:rsidRPr="004A0B92" w:rsidTr="003A6442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nemovitostí</w:t>
            </w:r>
          </w:p>
        </w:tc>
        <w:tc>
          <w:tcPr>
            <w:tcW w:w="113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28,4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16,9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8,9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2,4 </w:t>
            </w:r>
          </w:p>
        </w:tc>
      </w:tr>
      <w:tr w:rsidR="004A0B92" w:rsidRPr="004A0B92" w:rsidTr="003A6442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Profesní, vědecké a technické činnosti</w:t>
            </w:r>
          </w:p>
        </w:tc>
        <w:tc>
          <w:tcPr>
            <w:tcW w:w="1134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34,3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26,3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21,5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14,6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5,4 </w:t>
            </w:r>
          </w:p>
        </w:tc>
      </w:tr>
      <w:tr w:rsidR="004A0B92" w:rsidRPr="004A0B92" w:rsidTr="003A6442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Ostatní administrativní a podpůrné činnosti</w:t>
            </w:r>
          </w:p>
        </w:tc>
        <w:tc>
          <w:tcPr>
            <w:tcW w:w="1134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30,2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17,5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13,2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4A0B92" w:rsidRPr="004A0B92" w:rsidRDefault="004A0B92" w:rsidP="004A0B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A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3,5 </w:t>
            </w:r>
          </w:p>
        </w:tc>
      </w:tr>
    </w:tbl>
    <w:p w:rsidR="004A0B92" w:rsidRPr="008D65A7" w:rsidRDefault="00A27BED" w:rsidP="004A0B92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b/>
          <w:sz w:val="18"/>
          <w:szCs w:val="18"/>
        </w:rPr>
      </w:pPr>
      <w:r w:rsidRPr="00A27BED">
        <w:rPr>
          <w:rFonts w:ascii="Arial" w:hAnsi="Arial" w:cs="Arial"/>
          <w:i/>
          <w:sz w:val="18"/>
          <w:szCs w:val="18"/>
        </w:rPr>
        <w:t xml:space="preserve">podíl na celkovém počtu </w:t>
      </w:r>
      <w:r>
        <w:rPr>
          <w:rFonts w:ascii="Arial" w:hAnsi="Arial" w:cs="Arial"/>
          <w:i/>
          <w:sz w:val="18"/>
          <w:szCs w:val="18"/>
        </w:rPr>
        <w:t>firem</w:t>
      </w:r>
      <w:r w:rsidRPr="00A27BED">
        <w:rPr>
          <w:rFonts w:ascii="Arial" w:hAnsi="Arial" w:cs="Arial"/>
          <w:i/>
          <w:sz w:val="18"/>
          <w:szCs w:val="18"/>
        </w:rPr>
        <w:t xml:space="preserve"> </w:t>
      </w:r>
      <w:r w:rsidR="004A0B92" w:rsidRPr="008D65A7">
        <w:rPr>
          <w:rFonts w:ascii="Arial" w:hAnsi="Arial" w:cs="Arial"/>
          <w:i/>
          <w:sz w:val="18"/>
          <w:szCs w:val="18"/>
        </w:rPr>
        <w:t>s 10 a více zaměstnanci v dané velikostní a odvětvové skupině (v %)</w:t>
      </w:r>
    </w:p>
    <w:p w:rsidR="003A22B3" w:rsidRPr="005B1B2F" w:rsidRDefault="003A22B3" w:rsidP="004A0B92">
      <w:p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i/>
          <w:sz w:val="4"/>
          <w:szCs w:val="4"/>
        </w:rPr>
      </w:pPr>
    </w:p>
    <w:p w:rsidR="000F51A9" w:rsidRDefault="00F77254" w:rsidP="001A7BA5">
      <w:pPr>
        <w:autoSpaceDE w:val="0"/>
        <w:autoSpaceDN w:val="0"/>
        <w:adjustRightInd w:val="0"/>
        <w:spacing w:before="40" w:after="0" w:line="288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  <w:r w:rsidR="000F51A9" w:rsidRPr="00634D6A">
        <w:rPr>
          <w:rFonts w:ascii="Arial" w:hAnsi="Arial" w:cs="Arial"/>
          <w:b/>
          <w:sz w:val="20"/>
        </w:rPr>
        <w:t xml:space="preserve">Graf </w:t>
      </w:r>
      <w:r w:rsidR="003542A3">
        <w:rPr>
          <w:rFonts w:ascii="Arial" w:hAnsi="Arial" w:cs="Arial"/>
          <w:b/>
          <w:sz w:val="20"/>
        </w:rPr>
        <w:t>5</w:t>
      </w:r>
      <w:r w:rsidR="000F51A9" w:rsidRPr="00634D6A">
        <w:rPr>
          <w:rFonts w:ascii="Arial" w:hAnsi="Arial" w:cs="Arial"/>
          <w:b/>
          <w:sz w:val="20"/>
        </w:rPr>
        <w:t>.</w:t>
      </w:r>
      <w:r w:rsidR="00EF574F">
        <w:rPr>
          <w:rFonts w:ascii="Arial" w:hAnsi="Arial" w:cs="Arial"/>
          <w:b/>
          <w:sz w:val="20"/>
        </w:rPr>
        <w:t>2</w:t>
      </w:r>
      <w:r w:rsidR="00AE02D7">
        <w:rPr>
          <w:rFonts w:ascii="Arial" w:hAnsi="Arial" w:cs="Arial"/>
          <w:b/>
          <w:sz w:val="20"/>
        </w:rPr>
        <w:t>:</w:t>
      </w:r>
      <w:r w:rsidR="000F51A9" w:rsidRPr="00634D6A">
        <w:rPr>
          <w:rFonts w:ascii="Arial" w:hAnsi="Arial" w:cs="Arial"/>
          <w:b/>
          <w:sz w:val="20"/>
        </w:rPr>
        <w:t xml:space="preserve"> </w:t>
      </w:r>
      <w:r w:rsidR="003B3490">
        <w:rPr>
          <w:rFonts w:ascii="Arial" w:hAnsi="Arial" w:cs="Arial"/>
          <w:b/>
          <w:sz w:val="20"/>
        </w:rPr>
        <w:t>Firmy</w:t>
      </w:r>
      <w:r w:rsidR="00B4514D">
        <w:rPr>
          <w:rFonts w:ascii="Arial" w:hAnsi="Arial" w:cs="Arial"/>
          <w:b/>
          <w:sz w:val="20"/>
        </w:rPr>
        <w:t xml:space="preserve"> a 10 a více zaměstnanci</w:t>
      </w:r>
      <w:r w:rsidR="003B3490">
        <w:rPr>
          <w:rFonts w:ascii="Arial" w:hAnsi="Arial" w:cs="Arial"/>
          <w:b/>
          <w:sz w:val="20"/>
        </w:rPr>
        <w:t xml:space="preserve"> v ČR používající </w:t>
      </w:r>
      <w:r w:rsidR="003542A3">
        <w:rPr>
          <w:rFonts w:ascii="Arial" w:hAnsi="Arial" w:cs="Arial"/>
          <w:b/>
          <w:sz w:val="20"/>
        </w:rPr>
        <w:t xml:space="preserve">ERP systém – top 5 odvětví </w:t>
      </w:r>
      <w:bookmarkStart w:id="0" w:name="_GoBack"/>
      <w:r w:rsidR="00DC224D">
        <w:rPr>
          <w:rFonts w:ascii="Arial" w:hAnsi="Arial" w:cs="Arial"/>
          <w:b/>
          <w:noProof/>
          <w:sz w:val="20"/>
          <w:lang w:eastAsia="cs-CZ"/>
        </w:rPr>
        <w:drawing>
          <wp:inline distT="0" distB="0" distL="0" distR="0" wp14:anchorId="6B80F4AA">
            <wp:extent cx="6312731" cy="1628775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199" cy="162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1A7BA5" w:rsidRDefault="001A7BA5" w:rsidP="00DC224D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i/>
          <w:sz w:val="18"/>
          <w:szCs w:val="18"/>
        </w:rPr>
      </w:pPr>
      <w:r w:rsidRPr="008D65A7">
        <w:rPr>
          <w:rFonts w:ascii="Arial" w:hAnsi="Arial" w:cs="Arial"/>
          <w:i/>
          <w:sz w:val="18"/>
          <w:szCs w:val="18"/>
        </w:rPr>
        <w:t xml:space="preserve">podíl na celkovém počtu firem </w:t>
      </w:r>
      <w:r>
        <w:rPr>
          <w:rFonts w:ascii="Arial" w:hAnsi="Arial" w:cs="Arial"/>
          <w:i/>
          <w:sz w:val="18"/>
          <w:szCs w:val="18"/>
        </w:rPr>
        <w:t>s 10 a více zaměstnanci v dané odvětvové skupině v daném roce</w:t>
      </w:r>
    </w:p>
    <w:p w:rsidR="005B1B2F" w:rsidRDefault="005B1B2F" w:rsidP="005B1B2F">
      <w:pPr>
        <w:autoSpaceDE w:val="0"/>
        <w:autoSpaceDN w:val="0"/>
        <w:adjustRightInd w:val="0"/>
        <w:spacing w:before="120" w:after="0" w:line="288" w:lineRule="auto"/>
        <w:jc w:val="right"/>
        <w:rPr>
          <w:rFonts w:ascii="Arial" w:hAnsi="Arial" w:cs="Arial"/>
          <w:i/>
          <w:sz w:val="18"/>
          <w:szCs w:val="18"/>
        </w:rPr>
      </w:pPr>
      <w:r w:rsidRPr="005B1B2F">
        <w:rPr>
          <w:rFonts w:ascii="Arial" w:hAnsi="Arial" w:cs="Arial"/>
          <w:sz w:val="18"/>
          <w:szCs w:val="18"/>
        </w:rPr>
        <w:t xml:space="preserve"> </w:t>
      </w:r>
      <w:r w:rsidRPr="0088642B">
        <w:rPr>
          <w:rFonts w:ascii="Arial" w:hAnsi="Arial" w:cs="Arial"/>
          <w:sz w:val="18"/>
          <w:szCs w:val="18"/>
        </w:rPr>
        <w:t>Zdroj: Český statistický úřad 201</w:t>
      </w:r>
      <w:r>
        <w:rPr>
          <w:rFonts w:ascii="Arial" w:hAnsi="Arial" w:cs="Arial"/>
          <w:sz w:val="18"/>
          <w:szCs w:val="18"/>
        </w:rPr>
        <w:t>9</w:t>
      </w:r>
    </w:p>
    <w:p w:rsidR="003A22B3" w:rsidRDefault="003A22B3" w:rsidP="003A644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D736A">
        <w:rPr>
          <w:rFonts w:ascii="Arial" w:hAnsi="Arial" w:cs="Arial"/>
          <w:b/>
          <w:sz w:val="20"/>
          <w:szCs w:val="20"/>
        </w:rPr>
        <w:lastRenderedPageBreak/>
        <w:t>Graf 5.3: Firmy</w:t>
      </w:r>
      <w:r w:rsidR="00B4514D">
        <w:rPr>
          <w:rFonts w:ascii="Arial" w:hAnsi="Arial" w:cs="Arial"/>
          <w:b/>
          <w:sz w:val="20"/>
          <w:szCs w:val="20"/>
        </w:rPr>
        <w:t xml:space="preserve"> s 10 a více zaměstnanci</w:t>
      </w:r>
      <w:r w:rsidRPr="007D736A">
        <w:rPr>
          <w:rFonts w:ascii="Arial" w:hAnsi="Arial" w:cs="Arial"/>
          <w:b/>
          <w:sz w:val="20"/>
          <w:szCs w:val="20"/>
        </w:rPr>
        <w:t xml:space="preserve"> v zemích EU používající systémy ERP a CRM v roce 201</w:t>
      </w:r>
      <w:r w:rsidR="007D736A" w:rsidRPr="007D736A">
        <w:rPr>
          <w:rFonts w:ascii="Arial" w:hAnsi="Arial" w:cs="Arial"/>
          <w:b/>
          <w:sz w:val="20"/>
          <w:szCs w:val="20"/>
        </w:rPr>
        <w:t>7</w:t>
      </w:r>
    </w:p>
    <w:p w:rsidR="00C37C0D" w:rsidRDefault="00C37C0D" w:rsidP="003A6442">
      <w:pPr>
        <w:spacing w:after="0" w:line="240" w:lineRule="auto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001AA576">
            <wp:extent cx="6230620" cy="30543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305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22B3" w:rsidRPr="001562FD" w:rsidRDefault="003A22B3" w:rsidP="003A22B3">
      <w:pPr>
        <w:autoSpaceDE w:val="0"/>
        <w:autoSpaceDN w:val="0"/>
        <w:adjustRightInd w:val="0"/>
        <w:spacing w:before="60" w:after="0" w:line="264" w:lineRule="auto"/>
        <w:jc w:val="both"/>
        <w:rPr>
          <w:rFonts w:ascii="Arial" w:hAnsi="Arial" w:cs="Arial"/>
          <w:i/>
          <w:sz w:val="18"/>
          <w:szCs w:val="18"/>
        </w:rPr>
      </w:pPr>
      <w:r w:rsidRPr="001562FD">
        <w:rPr>
          <w:rFonts w:ascii="Arial" w:hAnsi="Arial" w:cs="Arial"/>
          <w:i/>
          <w:sz w:val="18"/>
          <w:szCs w:val="18"/>
        </w:rPr>
        <w:t>podíl na celkovém počtu firem s 10 a více zaměstnanci v dané zemi                              zdroj dat: Eurostat, prosinec 201</w:t>
      </w:r>
      <w:r w:rsidR="00E24551">
        <w:rPr>
          <w:rFonts w:ascii="Arial" w:hAnsi="Arial" w:cs="Arial"/>
          <w:i/>
          <w:sz w:val="18"/>
          <w:szCs w:val="18"/>
        </w:rPr>
        <w:t>7</w:t>
      </w:r>
    </w:p>
    <w:p w:rsidR="003A22B3" w:rsidRPr="00824C07" w:rsidRDefault="003A22B3" w:rsidP="00EF574F">
      <w:pPr>
        <w:tabs>
          <w:tab w:val="left" w:pos="360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385D7B" w:rsidRDefault="00385D7B" w:rsidP="00DC224D">
      <w:pPr>
        <w:autoSpaceDE w:val="0"/>
        <w:autoSpaceDN w:val="0"/>
        <w:adjustRightInd w:val="0"/>
        <w:spacing w:before="40" w:after="0" w:line="240" w:lineRule="auto"/>
        <w:rPr>
          <w:rFonts w:ascii="Arial" w:hAnsi="Arial" w:cs="Arial"/>
          <w:b/>
          <w:sz w:val="20"/>
        </w:rPr>
      </w:pPr>
      <w:r w:rsidRPr="00634D6A">
        <w:rPr>
          <w:rFonts w:ascii="Arial" w:hAnsi="Arial" w:cs="Arial"/>
          <w:b/>
          <w:sz w:val="20"/>
        </w:rPr>
        <w:t xml:space="preserve">Graf </w:t>
      </w:r>
      <w:r>
        <w:rPr>
          <w:rFonts w:ascii="Arial" w:hAnsi="Arial" w:cs="Arial"/>
          <w:b/>
          <w:sz w:val="20"/>
        </w:rPr>
        <w:t>5</w:t>
      </w:r>
      <w:r w:rsidRPr="00634D6A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4:</w:t>
      </w:r>
      <w:r w:rsidRPr="00634D6A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Firmy </w:t>
      </w:r>
      <w:r w:rsidR="00B4514D">
        <w:rPr>
          <w:rFonts w:ascii="Arial" w:hAnsi="Arial" w:cs="Arial"/>
          <w:b/>
          <w:sz w:val="20"/>
        </w:rPr>
        <w:t xml:space="preserve">s 10 a více zaměstnanci </w:t>
      </w:r>
      <w:r>
        <w:rPr>
          <w:rFonts w:ascii="Arial" w:hAnsi="Arial" w:cs="Arial"/>
          <w:b/>
          <w:sz w:val="20"/>
        </w:rPr>
        <w:t xml:space="preserve">v ČR používající CRM systém – top 5 odvětví </w:t>
      </w:r>
      <w:r w:rsidR="001A7BA5">
        <w:rPr>
          <w:rFonts w:ascii="Arial" w:hAnsi="Arial" w:cs="Arial"/>
          <w:b/>
          <w:noProof/>
          <w:sz w:val="20"/>
          <w:lang w:eastAsia="cs-CZ"/>
        </w:rPr>
        <w:drawing>
          <wp:inline distT="0" distB="0" distL="0" distR="0" wp14:anchorId="5DE13E49">
            <wp:extent cx="6120765" cy="220091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20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4C07" w:rsidRDefault="00824C07" w:rsidP="00824C07">
      <w:pPr>
        <w:autoSpaceDE w:val="0"/>
        <w:autoSpaceDN w:val="0"/>
        <w:adjustRightInd w:val="0"/>
        <w:spacing w:before="120" w:after="0" w:line="288" w:lineRule="auto"/>
        <w:jc w:val="both"/>
        <w:rPr>
          <w:rFonts w:ascii="Arial" w:hAnsi="Arial" w:cs="Arial"/>
          <w:i/>
          <w:sz w:val="18"/>
          <w:szCs w:val="18"/>
        </w:rPr>
      </w:pPr>
      <w:r w:rsidRPr="008D65A7">
        <w:rPr>
          <w:rFonts w:ascii="Arial" w:hAnsi="Arial" w:cs="Arial"/>
          <w:i/>
          <w:sz w:val="18"/>
          <w:szCs w:val="18"/>
        </w:rPr>
        <w:t xml:space="preserve">podíl na celkovém počtu firem </w:t>
      </w:r>
      <w:r>
        <w:rPr>
          <w:rFonts w:ascii="Arial" w:hAnsi="Arial" w:cs="Arial"/>
          <w:i/>
          <w:sz w:val="18"/>
          <w:szCs w:val="18"/>
        </w:rPr>
        <w:t>s 10 a více zaměstnanci v dané odvětvové skupině</w:t>
      </w:r>
      <w:r w:rsidR="001A7BA5">
        <w:rPr>
          <w:rFonts w:ascii="Arial" w:hAnsi="Arial" w:cs="Arial"/>
          <w:i/>
          <w:sz w:val="18"/>
          <w:szCs w:val="18"/>
        </w:rPr>
        <w:t xml:space="preserve"> v daném roce</w:t>
      </w:r>
    </w:p>
    <w:p w:rsidR="00824C07" w:rsidRPr="00824C07" w:rsidRDefault="00824C07" w:rsidP="00385D7B">
      <w:p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b/>
          <w:sz w:val="10"/>
          <w:szCs w:val="10"/>
        </w:rPr>
      </w:pPr>
    </w:p>
    <w:p w:rsidR="00824C07" w:rsidRDefault="00824C07" w:rsidP="00DC224D">
      <w:pPr>
        <w:autoSpaceDE w:val="0"/>
        <w:autoSpaceDN w:val="0"/>
        <w:adjustRightInd w:val="0"/>
        <w:spacing w:before="40" w:after="120" w:line="240" w:lineRule="auto"/>
        <w:rPr>
          <w:rFonts w:ascii="Arial" w:hAnsi="Arial" w:cs="Arial"/>
          <w:b/>
          <w:sz w:val="20"/>
        </w:rPr>
      </w:pPr>
      <w:r w:rsidRPr="00634D6A">
        <w:rPr>
          <w:rFonts w:ascii="Arial" w:hAnsi="Arial" w:cs="Arial"/>
          <w:b/>
          <w:sz w:val="20"/>
        </w:rPr>
        <w:t xml:space="preserve">Graf </w:t>
      </w:r>
      <w:r>
        <w:rPr>
          <w:rFonts w:ascii="Arial" w:hAnsi="Arial" w:cs="Arial"/>
          <w:b/>
          <w:sz w:val="20"/>
        </w:rPr>
        <w:t>5</w:t>
      </w:r>
      <w:r w:rsidRPr="00634D6A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5:</w:t>
      </w:r>
      <w:r w:rsidRPr="00634D6A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Firmy </w:t>
      </w:r>
      <w:r w:rsidR="00B4514D">
        <w:rPr>
          <w:rFonts w:ascii="Arial" w:hAnsi="Arial" w:cs="Arial"/>
          <w:b/>
          <w:sz w:val="20"/>
        </w:rPr>
        <w:t>s 10 a více zaměstnanci v </w:t>
      </w:r>
      <w:r>
        <w:rPr>
          <w:rFonts w:ascii="Arial" w:hAnsi="Arial" w:cs="Arial"/>
          <w:b/>
          <w:sz w:val="20"/>
        </w:rPr>
        <w:t xml:space="preserve">ČR používající SCM systém – top 5 odvětví </w:t>
      </w:r>
      <w:r w:rsidR="00DC224D">
        <w:rPr>
          <w:rFonts w:ascii="Arial" w:hAnsi="Arial" w:cs="Arial"/>
          <w:b/>
          <w:noProof/>
          <w:sz w:val="20"/>
          <w:lang w:eastAsia="cs-CZ"/>
        </w:rPr>
        <w:drawing>
          <wp:inline distT="0" distB="0" distL="0" distR="0" wp14:anchorId="339A06B2">
            <wp:extent cx="6120765" cy="220091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20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7BA5" w:rsidRDefault="001A7BA5" w:rsidP="001A7BA5">
      <w:pPr>
        <w:autoSpaceDE w:val="0"/>
        <w:autoSpaceDN w:val="0"/>
        <w:adjustRightInd w:val="0"/>
        <w:spacing w:before="120" w:after="0" w:line="288" w:lineRule="auto"/>
        <w:jc w:val="both"/>
        <w:rPr>
          <w:rFonts w:ascii="Arial" w:hAnsi="Arial" w:cs="Arial"/>
          <w:i/>
          <w:sz w:val="18"/>
          <w:szCs w:val="18"/>
        </w:rPr>
      </w:pPr>
      <w:r w:rsidRPr="008D65A7">
        <w:rPr>
          <w:rFonts w:ascii="Arial" w:hAnsi="Arial" w:cs="Arial"/>
          <w:i/>
          <w:sz w:val="18"/>
          <w:szCs w:val="18"/>
        </w:rPr>
        <w:t xml:space="preserve">podíl na celkovém počtu firem </w:t>
      </w:r>
      <w:r>
        <w:rPr>
          <w:rFonts w:ascii="Arial" w:hAnsi="Arial" w:cs="Arial"/>
          <w:i/>
          <w:sz w:val="18"/>
          <w:szCs w:val="18"/>
        </w:rPr>
        <w:t>s 10 a více zaměstnanci v dané odvětvové skupině v daném roce</w:t>
      </w:r>
    </w:p>
    <w:p w:rsidR="00846D4B" w:rsidRDefault="00846D4B" w:rsidP="00824C07">
      <w:pPr>
        <w:autoSpaceDE w:val="0"/>
        <w:autoSpaceDN w:val="0"/>
        <w:adjustRightInd w:val="0"/>
        <w:spacing w:before="120" w:after="0" w:line="288" w:lineRule="auto"/>
        <w:jc w:val="right"/>
        <w:rPr>
          <w:rFonts w:ascii="Arial" w:hAnsi="Arial" w:cs="Arial"/>
          <w:i/>
          <w:sz w:val="18"/>
          <w:szCs w:val="18"/>
        </w:rPr>
      </w:pPr>
      <w:r w:rsidRPr="0088642B">
        <w:rPr>
          <w:rFonts w:ascii="Arial" w:hAnsi="Arial" w:cs="Arial"/>
          <w:sz w:val="18"/>
          <w:szCs w:val="18"/>
        </w:rPr>
        <w:t>Zdroj: Český statistický úřad 201</w:t>
      </w:r>
      <w:r w:rsidR="003A22B3">
        <w:rPr>
          <w:rFonts w:ascii="Arial" w:hAnsi="Arial" w:cs="Arial"/>
          <w:sz w:val="18"/>
          <w:szCs w:val="18"/>
        </w:rPr>
        <w:t>9</w:t>
      </w:r>
    </w:p>
    <w:sectPr w:rsidR="00846D4B" w:rsidSect="00177489">
      <w:pgSz w:w="11906" w:h="16838" w:code="9"/>
      <w:pgMar w:top="1134" w:right="1134" w:bottom="1418" w:left="1134" w:header="680" w:footer="680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020" w:rsidRDefault="00A57020" w:rsidP="00E71A58">
      <w:r>
        <w:separator/>
      </w:r>
    </w:p>
  </w:endnote>
  <w:endnote w:type="continuationSeparator" w:id="0">
    <w:p w:rsidR="00A57020" w:rsidRDefault="00A57020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020" w:rsidRDefault="00A57020" w:rsidP="00E71A58">
      <w:r>
        <w:separator/>
      </w:r>
    </w:p>
  </w:footnote>
  <w:footnote w:type="continuationSeparator" w:id="0">
    <w:p w:rsidR="00A57020" w:rsidRDefault="00A57020" w:rsidP="00E7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E3146"/>
    <w:multiLevelType w:val="hybridMultilevel"/>
    <w:tmpl w:val="F1387C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F720E"/>
    <w:multiLevelType w:val="hybridMultilevel"/>
    <w:tmpl w:val="C1DCAA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D4E8C"/>
    <w:multiLevelType w:val="hybridMultilevel"/>
    <w:tmpl w:val="31DE8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16F"/>
    <w:rsid w:val="0000767A"/>
    <w:rsid w:val="00010702"/>
    <w:rsid w:val="00026A39"/>
    <w:rsid w:val="0004140D"/>
    <w:rsid w:val="000427AD"/>
    <w:rsid w:val="0004694F"/>
    <w:rsid w:val="00047FA4"/>
    <w:rsid w:val="00057F08"/>
    <w:rsid w:val="00062EC5"/>
    <w:rsid w:val="00087634"/>
    <w:rsid w:val="00092A92"/>
    <w:rsid w:val="000A1183"/>
    <w:rsid w:val="000C3408"/>
    <w:rsid w:val="000D512E"/>
    <w:rsid w:val="000F51A9"/>
    <w:rsid w:val="001405FA"/>
    <w:rsid w:val="001425C3"/>
    <w:rsid w:val="00143453"/>
    <w:rsid w:val="0016258B"/>
    <w:rsid w:val="00163793"/>
    <w:rsid w:val="0016380A"/>
    <w:rsid w:val="001714F2"/>
    <w:rsid w:val="00171FB6"/>
    <w:rsid w:val="00177489"/>
    <w:rsid w:val="00185010"/>
    <w:rsid w:val="00194F66"/>
    <w:rsid w:val="00194F9E"/>
    <w:rsid w:val="001A552F"/>
    <w:rsid w:val="001A7BA5"/>
    <w:rsid w:val="001A7EEB"/>
    <w:rsid w:val="001B3110"/>
    <w:rsid w:val="001F3765"/>
    <w:rsid w:val="001F4597"/>
    <w:rsid w:val="001F53D8"/>
    <w:rsid w:val="001F5C37"/>
    <w:rsid w:val="00207E8A"/>
    <w:rsid w:val="0022139E"/>
    <w:rsid w:val="002252E0"/>
    <w:rsid w:val="002255F6"/>
    <w:rsid w:val="00236443"/>
    <w:rsid w:val="002436BA"/>
    <w:rsid w:val="00244A15"/>
    <w:rsid w:val="0024799E"/>
    <w:rsid w:val="002522D5"/>
    <w:rsid w:val="0028698F"/>
    <w:rsid w:val="002C31D3"/>
    <w:rsid w:val="002C43BD"/>
    <w:rsid w:val="002E02A1"/>
    <w:rsid w:val="00304771"/>
    <w:rsid w:val="00306C5B"/>
    <w:rsid w:val="003209D6"/>
    <w:rsid w:val="00343E00"/>
    <w:rsid w:val="003542A3"/>
    <w:rsid w:val="003657F3"/>
    <w:rsid w:val="00385D7B"/>
    <w:rsid w:val="00385D98"/>
    <w:rsid w:val="00386C64"/>
    <w:rsid w:val="003A22B3"/>
    <w:rsid w:val="003A2B4D"/>
    <w:rsid w:val="003A327C"/>
    <w:rsid w:val="003A478C"/>
    <w:rsid w:val="003A5525"/>
    <w:rsid w:val="003A6442"/>
    <w:rsid w:val="003A6B38"/>
    <w:rsid w:val="003B3490"/>
    <w:rsid w:val="003B5A32"/>
    <w:rsid w:val="003F313C"/>
    <w:rsid w:val="00404F0C"/>
    <w:rsid w:val="00410825"/>
    <w:rsid w:val="00413550"/>
    <w:rsid w:val="00414240"/>
    <w:rsid w:val="0043194A"/>
    <w:rsid w:val="004631AB"/>
    <w:rsid w:val="004661C4"/>
    <w:rsid w:val="0048139F"/>
    <w:rsid w:val="004A0B92"/>
    <w:rsid w:val="004A77DF"/>
    <w:rsid w:val="004B55B7"/>
    <w:rsid w:val="004C3867"/>
    <w:rsid w:val="004C4CD0"/>
    <w:rsid w:val="004C70DC"/>
    <w:rsid w:val="004D0211"/>
    <w:rsid w:val="004F06F5"/>
    <w:rsid w:val="004F0DF9"/>
    <w:rsid w:val="004F33A0"/>
    <w:rsid w:val="004F3DC3"/>
    <w:rsid w:val="004F4666"/>
    <w:rsid w:val="005068F4"/>
    <w:rsid w:val="005108C0"/>
    <w:rsid w:val="00511873"/>
    <w:rsid w:val="00513B7E"/>
    <w:rsid w:val="00525137"/>
    <w:rsid w:val="005251DD"/>
    <w:rsid w:val="00553139"/>
    <w:rsid w:val="00583FFD"/>
    <w:rsid w:val="00584D13"/>
    <w:rsid w:val="00585475"/>
    <w:rsid w:val="00593152"/>
    <w:rsid w:val="005A21E0"/>
    <w:rsid w:val="005B1B2F"/>
    <w:rsid w:val="005B4204"/>
    <w:rsid w:val="005D5802"/>
    <w:rsid w:val="005F419A"/>
    <w:rsid w:val="005F7FA5"/>
    <w:rsid w:val="00604307"/>
    <w:rsid w:val="0060487F"/>
    <w:rsid w:val="006048DB"/>
    <w:rsid w:val="006123F0"/>
    <w:rsid w:val="00624093"/>
    <w:rsid w:val="0064036A"/>
    <w:rsid w:val="006404A7"/>
    <w:rsid w:val="006451E4"/>
    <w:rsid w:val="00657968"/>
    <w:rsid w:val="00657E87"/>
    <w:rsid w:val="0067031C"/>
    <w:rsid w:val="006710C9"/>
    <w:rsid w:val="0067255C"/>
    <w:rsid w:val="00675E37"/>
    <w:rsid w:val="0068260E"/>
    <w:rsid w:val="00684ECC"/>
    <w:rsid w:val="00691D6E"/>
    <w:rsid w:val="00693C50"/>
    <w:rsid w:val="006953D1"/>
    <w:rsid w:val="00695BEF"/>
    <w:rsid w:val="006977F6"/>
    <w:rsid w:val="00697A13"/>
    <w:rsid w:val="006A09CC"/>
    <w:rsid w:val="006A109C"/>
    <w:rsid w:val="006B3844"/>
    <w:rsid w:val="006B78D8"/>
    <w:rsid w:val="006C113F"/>
    <w:rsid w:val="006D61F6"/>
    <w:rsid w:val="006D6FEA"/>
    <w:rsid w:val="006E2361"/>
    <w:rsid w:val="006E279A"/>
    <w:rsid w:val="006E313B"/>
    <w:rsid w:val="006E7DE3"/>
    <w:rsid w:val="007211F5"/>
    <w:rsid w:val="007214C5"/>
    <w:rsid w:val="007279A0"/>
    <w:rsid w:val="00730AE8"/>
    <w:rsid w:val="00741493"/>
    <w:rsid w:val="0074519F"/>
    <w:rsid w:val="00752180"/>
    <w:rsid w:val="00755D3A"/>
    <w:rsid w:val="007609C6"/>
    <w:rsid w:val="00761B3D"/>
    <w:rsid w:val="007739E2"/>
    <w:rsid w:val="00776527"/>
    <w:rsid w:val="00785876"/>
    <w:rsid w:val="00785B2D"/>
    <w:rsid w:val="00795D49"/>
    <w:rsid w:val="007A5C36"/>
    <w:rsid w:val="007C3F6A"/>
    <w:rsid w:val="007D0FE1"/>
    <w:rsid w:val="007D7174"/>
    <w:rsid w:val="007D736A"/>
    <w:rsid w:val="007E3D24"/>
    <w:rsid w:val="007E7E61"/>
    <w:rsid w:val="007F0845"/>
    <w:rsid w:val="00821FF6"/>
    <w:rsid w:val="00824C07"/>
    <w:rsid w:val="0083143E"/>
    <w:rsid w:val="00834FAA"/>
    <w:rsid w:val="00836086"/>
    <w:rsid w:val="00846D4B"/>
    <w:rsid w:val="0085283B"/>
    <w:rsid w:val="00876086"/>
    <w:rsid w:val="00895AA3"/>
    <w:rsid w:val="008B0D70"/>
    <w:rsid w:val="008B7C02"/>
    <w:rsid w:val="008C0E88"/>
    <w:rsid w:val="008D2A16"/>
    <w:rsid w:val="008E31FF"/>
    <w:rsid w:val="008F2046"/>
    <w:rsid w:val="008F41A9"/>
    <w:rsid w:val="009003A8"/>
    <w:rsid w:val="00902EFF"/>
    <w:rsid w:val="00915547"/>
    <w:rsid w:val="009157A6"/>
    <w:rsid w:val="00921F14"/>
    <w:rsid w:val="0094427A"/>
    <w:rsid w:val="0095150F"/>
    <w:rsid w:val="00964953"/>
    <w:rsid w:val="00974923"/>
    <w:rsid w:val="0098620F"/>
    <w:rsid w:val="009879AA"/>
    <w:rsid w:val="00987E97"/>
    <w:rsid w:val="009978D6"/>
    <w:rsid w:val="009B6FD3"/>
    <w:rsid w:val="009E2B98"/>
    <w:rsid w:val="00A10D66"/>
    <w:rsid w:val="00A23E43"/>
    <w:rsid w:val="00A27BED"/>
    <w:rsid w:val="00A41A3C"/>
    <w:rsid w:val="00A42547"/>
    <w:rsid w:val="00A46DE0"/>
    <w:rsid w:val="00A57020"/>
    <w:rsid w:val="00A62CE1"/>
    <w:rsid w:val="00A75E40"/>
    <w:rsid w:val="00A857C0"/>
    <w:rsid w:val="00A87732"/>
    <w:rsid w:val="00AA559A"/>
    <w:rsid w:val="00AB2AF1"/>
    <w:rsid w:val="00AB76F3"/>
    <w:rsid w:val="00AC77ED"/>
    <w:rsid w:val="00AD306C"/>
    <w:rsid w:val="00AE02D7"/>
    <w:rsid w:val="00AF2A1B"/>
    <w:rsid w:val="00B112AC"/>
    <w:rsid w:val="00B14740"/>
    <w:rsid w:val="00B17E71"/>
    <w:rsid w:val="00B17FDE"/>
    <w:rsid w:val="00B21D75"/>
    <w:rsid w:val="00B32DDB"/>
    <w:rsid w:val="00B4514D"/>
    <w:rsid w:val="00B574B1"/>
    <w:rsid w:val="00B6608F"/>
    <w:rsid w:val="00B76D1E"/>
    <w:rsid w:val="00B8243E"/>
    <w:rsid w:val="00B85CE2"/>
    <w:rsid w:val="00B95940"/>
    <w:rsid w:val="00BD258B"/>
    <w:rsid w:val="00BD366B"/>
    <w:rsid w:val="00BD6D50"/>
    <w:rsid w:val="00BF01AA"/>
    <w:rsid w:val="00C02ACD"/>
    <w:rsid w:val="00C0475C"/>
    <w:rsid w:val="00C05083"/>
    <w:rsid w:val="00C21F94"/>
    <w:rsid w:val="00C37C0D"/>
    <w:rsid w:val="00C55818"/>
    <w:rsid w:val="00C63577"/>
    <w:rsid w:val="00C83529"/>
    <w:rsid w:val="00C847A8"/>
    <w:rsid w:val="00C90CF4"/>
    <w:rsid w:val="00C93389"/>
    <w:rsid w:val="00CA0C7F"/>
    <w:rsid w:val="00CB35AC"/>
    <w:rsid w:val="00CC0868"/>
    <w:rsid w:val="00CC61F7"/>
    <w:rsid w:val="00CD57C7"/>
    <w:rsid w:val="00CF30C7"/>
    <w:rsid w:val="00CF51EC"/>
    <w:rsid w:val="00D040DD"/>
    <w:rsid w:val="00D1416F"/>
    <w:rsid w:val="00D223B7"/>
    <w:rsid w:val="00D47A45"/>
    <w:rsid w:val="00D579F7"/>
    <w:rsid w:val="00D57B0B"/>
    <w:rsid w:val="00D81F9B"/>
    <w:rsid w:val="00DB6B38"/>
    <w:rsid w:val="00DC1442"/>
    <w:rsid w:val="00DC224D"/>
    <w:rsid w:val="00DC5B3B"/>
    <w:rsid w:val="00E01C0E"/>
    <w:rsid w:val="00E04694"/>
    <w:rsid w:val="00E123C0"/>
    <w:rsid w:val="00E20E07"/>
    <w:rsid w:val="00E24551"/>
    <w:rsid w:val="00E52B7D"/>
    <w:rsid w:val="00E57125"/>
    <w:rsid w:val="00E63716"/>
    <w:rsid w:val="00E71A58"/>
    <w:rsid w:val="00E76C47"/>
    <w:rsid w:val="00E91BC2"/>
    <w:rsid w:val="00EA0C68"/>
    <w:rsid w:val="00EC1F1C"/>
    <w:rsid w:val="00EC7132"/>
    <w:rsid w:val="00ED3107"/>
    <w:rsid w:val="00EE01F9"/>
    <w:rsid w:val="00EE3E78"/>
    <w:rsid w:val="00EE63D3"/>
    <w:rsid w:val="00EF1F5A"/>
    <w:rsid w:val="00EF574F"/>
    <w:rsid w:val="00F04811"/>
    <w:rsid w:val="00F0488C"/>
    <w:rsid w:val="00F15BEF"/>
    <w:rsid w:val="00F226D7"/>
    <w:rsid w:val="00F24FAA"/>
    <w:rsid w:val="00F3364D"/>
    <w:rsid w:val="00F4274E"/>
    <w:rsid w:val="00F42C99"/>
    <w:rsid w:val="00F63DDE"/>
    <w:rsid w:val="00F63FB7"/>
    <w:rsid w:val="00F66522"/>
    <w:rsid w:val="00F73A0C"/>
    <w:rsid w:val="00F77254"/>
    <w:rsid w:val="00F907CE"/>
    <w:rsid w:val="00FC0E5F"/>
    <w:rsid w:val="00FC56DE"/>
    <w:rsid w:val="00FE2F78"/>
    <w:rsid w:val="00FF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4004A114"/>
  <w15:docId w15:val="{838864C2-6439-438A-B31D-E1876687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74E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 w:cs="Times New Roman"/>
      <w:b/>
      <w:caps/>
      <w:color w:val="009BB4"/>
      <w:sz w:val="56"/>
      <w:szCs w:val="52"/>
    </w:rPr>
  </w:style>
  <w:style w:type="paragraph" w:styleId="Podnadpis">
    <w:name w:val="Subtitle"/>
    <w:next w:val="Normln"/>
    <w:link w:val="Podnadpis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nadpisChar">
    <w:name w:val="Podnadpis Char"/>
    <w:link w:val="Podnadpis"/>
    <w:uiPriority w:val="11"/>
    <w:rsid w:val="007F0845"/>
    <w:rPr>
      <w:rFonts w:ascii="Arial" w:eastAsia="MS Gothic" w:hAnsi="Arial" w:cs="Times New Roman"/>
      <w:b/>
      <w:iCs/>
      <w:color w:val="009BB4"/>
      <w:sz w:val="28"/>
      <w:szCs w:val="24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 w:cs="Times New Roman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 w:cs="Times New Roman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 w:cs="Times New Roman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 w:cs="Times New Roman"/>
      <w:b/>
      <w:bCs/>
      <w:iCs/>
      <w:szCs w:val="24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 w:cs="Arial"/>
      <w:b/>
      <w:color w:val="auto"/>
      <w:sz w:val="20"/>
      <w:szCs w:val="20"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 w:cs="Arial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 w:cs="Arial"/>
      <w:b w:val="0"/>
      <w:color w:val="000000"/>
      <w:sz w:val="24"/>
      <w:szCs w:val="24"/>
      <w:shd w:val="clear" w:color="auto" w:fill="D9F0F4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</w:style>
  <w:style w:type="paragraph" w:customStyle="1" w:styleId="TL-Identifikace-dole">
    <w:name w:val="TL - Identifikace - dole"/>
    <w:basedOn w:val="Normln"/>
    <w:link w:val="TL-Identifikace-doleChar"/>
    <w:qFormat/>
    <w:rsid w:val="006C113F"/>
    <w:rPr>
      <w:rFonts w:cs="Arial"/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CD57C7"/>
    <w:pPr>
      <w:spacing w:after="20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Odstavecseseznamem">
    <w:name w:val="List Paragraph"/>
    <w:basedOn w:val="Normln"/>
    <w:uiPriority w:val="34"/>
    <w:qFormat/>
    <w:rsid w:val="00F4274E"/>
    <w:pPr>
      <w:ind w:left="720"/>
      <w:contextualSpacing/>
    </w:pPr>
  </w:style>
  <w:style w:type="character" w:customStyle="1" w:styleId="ObsahChar">
    <w:name w:val="Obsah Char"/>
    <w:link w:val="Obsah"/>
    <w:rsid w:val="00CD57C7"/>
    <w:rPr>
      <w:rFonts w:ascii="Arial" w:eastAsia="MS Gothic" w:hAnsi="Arial"/>
      <w:b/>
      <w:bCs/>
      <w:color w:val="009BB4"/>
      <w:sz w:val="32"/>
      <w:szCs w:val="28"/>
    </w:rPr>
  </w:style>
  <w:style w:type="paragraph" w:styleId="Zkladntext">
    <w:name w:val="Body Text"/>
    <w:basedOn w:val="Normln"/>
    <w:link w:val="ZkladntextChar"/>
    <w:semiHidden/>
    <w:rsid w:val="00194F66"/>
    <w:pPr>
      <w:spacing w:before="120" w:after="120" w:line="240" w:lineRule="auto"/>
      <w:ind w:right="-13"/>
      <w:jc w:val="both"/>
    </w:pPr>
    <w:rPr>
      <w:rFonts w:eastAsia="Times New Roman"/>
      <w:sz w:val="22"/>
      <w:szCs w:val="24"/>
      <w:lang w:eastAsia="cs-CZ"/>
    </w:rPr>
  </w:style>
  <w:style w:type="character" w:customStyle="1" w:styleId="ZkladntextChar">
    <w:name w:val="Základní text Char"/>
    <w:link w:val="Zkladntext"/>
    <w:semiHidden/>
    <w:rsid w:val="00194F66"/>
    <w:rPr>
      <w:rFonts w:ascii="Times New Roman" w:eastAsia="Times New Roman" w:hAnsi="Times New Roman"/>
      <w:sz w:val="22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879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79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79A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79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79A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ublikace\062005-15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25CC6-D4E9-4B0B-B9F1-5DAA6AE65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448</TotalTime>
  <Pages>3</Pages>
  <Words>962</Words>
  <Characters>5678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Burešová</dc:creator>
  <cp:lastModifiedBy>Kamila Burešová</cp:lastModifiedBy>
  <cp:revision>15</cp:revision>
  <cp:lastPrinted>2015-11-16T08:07:00Z</cp:lastPrinted>
  <dcterms:created xsi:type="dcterms:W3CDTF">2017-11-16T11:27:00Z</dcterms:created>
  <dcterms:modified xsi:type="dcterms:W3CDTF">2020-01-03T09:56:00Z</dcterms:modified>
</cp:coreProperties>
</file>